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F6887" w14:textId="77777777" w:rsidR="00953C11" w:rsidRPr="002A4D7F" w:rsidRDefault="00953C11" w:rsidP="00D17328">
      <w:pPr>
        <w:spacing w:after="200"/>
        <w:jc w:val="center"/>
        <w:rPr>
          <w:rFonts w:ascii="Wiener Melange" w:eastAsia="Calibri" w:hAnsi="Wiener Melange" w:cs="Wiener Melange"/>
          <w:b/>
          <w:sz w:val="28"/>
          <w:szCs w:val="28"/>
        </w:rPr>
      </w:pPr>
      <w:r w:rsidRPr="002A4D7F">
        <w:rPr>
          <w:rFonts w:ascii="Wiener Melange" w:eastAsia="Calibri" w:hAnsi="Wiener Melange" w:cs="Wiener Melange"/>
          <w:b/>
          <w:sz w:val="28"/>
          <w:szCs w:val="28"/>
        </w:rPr>
        <w:t>Wiener Gesundheitsverbund</w:t>
      </w:r>
    </w:p>
    <w:p w14:paraId="1289B9F8" w14:textId="24FE09EE" w:rsidR="004968DC" w:rsidRPr="00160935" w:rsidRDefault="00A5696B" w:rsidP="004968DC">
      <w:pPr>
        <w:spacing w:after="200" w:line="240" w:lineRule="auto"/>
        <w:jc w:val="center"/>
        <w:rPr>
          <w:rFonts w:ascii="Wiener Melange" w:hAnsi="Wiener Melange" w:cs="Wiener Melange"/>
          <w:color w:val="00B050"/>
        </w:rPr>
      </w:pPr>
      <w:sdt>
        <w:sdtPr>
          <w:rPr>
            <w:rFonts w:ascii="Wiener Melange" w:eastAsia="Calibri" w:hAnsi="Wiener Melange" w:cs="Wiener Melange"/>
            <w:sz w:val="22"/>
          </w:rPr>
          <w:id w:val="-355190297"/>
          <w:lock w:val="sdtLocked"/>
          <w:placeholder>
            <w:docPart w:val="52F6DBE843AE482D83DEB8C0B1EDEBA0"/>
          </w:placeholder>
          <w:dropDownList>
            <w:listItem w:displayText="Klinik" w:value="Klinik"/>
            <w:listItem w:displayText="Pflege" w:value="Pflege"/>
            <w:listItem w:displayText="Universitätsklinikum" w:value="Universitätsklinikum"/>
          </w:dropDownList>
        </w:sdtPr>
        <w:sdtEndPr/>
        <w:sdtContent>
          <w:r w:rsidR="00CB3F97">
            <w:rPr>
              <w:rFonts w:ascii="Wiener Melange" w:eastAsia="Calibri" w:hAnsi="Wiener Melange" w:cs="Wiener Melange"/>
              <w:sz w:val="22"/>
            </w:rPr>
            <w:t>Universitätsklinikum</w:t>
          </w:r>
        </w:sdtContent>
      </w:sdt>
      <w:r w:rsidR="004968DC" w:rsidRPr="0009713C">
        <w:rPr>
          <w:rFonts w:ascii="Wiener Melange" w:eastAsia="Calibri" w:hAnsi="Wiener Melange" w:cs="Wiener Melange"/>
          <w:sz w:val="22"/>
        </w:rPr>
        <w:t xml:space="preserve"> </w:t>
      </w:r>
      <w:sdt>
        <w:sdtPr>
          <w:rPr>
            <w:rFonts w:ascii="Wiener Melange" w:eastAsia="Calibri" w:hAnsi="Wiener Melange" w:cs="Wiener Melange"/>
            <w:sz w:val="22"/>
          </w:rPr>
          <w:id w:val="-2094930105"/>
          <w:lock w:val="sdtLocked"/>
          <w:placeholder>
            <w:docPart w:val="45AEE40EB28743C59C2673DDE37E1479"/>
          </w:placeholder>
        </w:sdtPr>
        <w:sdtEndPr/>
        <w:sdtContent>
          <w:r w:rsidR="00CB3F97">
            <w:rPr>
              <w:rFonts w:ascii="Wiener Melange" w:eastAsia="Calibri" w:hAnsi="Wiener Melange" w:cs="Wiener Melange"/>
              <w:sz w:val="22"/>
            </w:rPr>
            <w:t>AKH Wien</w:t>
          </w:r>
        </w:sdtContent>
      </w:sdt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685ADB" w:rsidRPr="008913EE" w14:paraId="26971346" w14:textId="77777777" w:rsidTr="008C7FE2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48B0180A" w14:textId="77777777" w:rsidR="00685ADB" w:rsidRPr="008913EE" w:rsidRDefault="00685ADB" w:rsidP="008C7FE2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685ADB" w:rsidRPr="008913EE" w14:paraId="67388740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0CCB1D87" w14:textId="77777777" w:rsidR="00685ADB" w:rsidRPr="008913EE" w:rsidRDefault="00685ADB" w:rsidP="008C7FE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007232" w:rsidRPr="0009713C" w14:paraId="2FE3749E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7EA99FD4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Direktion/Abteilung/</w:t>
            </w:r>
          </w:p>
          <w:p w14:paraId="4C657257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vAlign w:val="center"/>
          </w:tcPr>
          <w:p w14:paraId="6AE043DA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Ärztliche Direktion/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95274251"/>
                <w:placeholder>
                  <w:docPart w:val="80630311EE8A46C29874F2A5F39724D6"/>
                </w:placeholder>
                <w:comboBox>
                  <w:listItem w:displayText="MTDG Bereich" w:value="MTDG Bereich"/>
                  <w:listItem w:displayText="Medizinische, therapeutische und diagnostische Gesundheitsberufe (AMT)" w:value="Medizinische, therapeutische und diagnostische Gesundheitsberufe (AMT)"/>
                </w:comboBox>
              </w:sdtPr>
              <w:sdtEndPr/>
              <w:sdtContent>
                <w:r w:rsidR="00080D7A" w:rsidRPr="0009713C">
                  <w:rPr>
                    <w:rFonts w:ascii="Wiener Melange" w:hAnsi="Wiener Melange" w:cs="Wiener Melange"/>
                    <w:bCs/>
                    <w:szCs w:val="20"/>
                  </w:rPr>
                  <w:t>MTDG Bereich</w:t>
                </w:r>
              </w:sdtContent>
            </w:sdt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-1143036058"/>
              <w:placeholder>
                <w:docPart w:val="0535D8A496D34CEA853BB3869635DB9D"/>
              </w:placeholder>
            </w:sdtPr>
            <w:sdtEndPr/>
            <w:sdtContent>
              <w:p w14:paraId="3897F0A4" w14:textId="10E51C0A" w:rsidR="004968DC" w:rsidRPr="0009713C" w:rsidRDefault="00D23DAC" w:rsidP="004968DC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Klinisches Institut für Labormedizin</w:t>
                </w:r>
              </w:p>
            </w:sdtContent>
          </w:sdt>
          <w:p w14:paraId="37F79387" w14:textId="4E858233" w:rsidR="00007232" w:rsidRPr="0009713C" w:rsidRDefault="00B54ECE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Einsatzbereich: </w:t>
            </w:r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1869025216"/>
                <w:placeholder>
                  <w:docPart w:val="3DA8C55E037A470CBDDEBB1F150ADCEF"/>
                </w:placeholder>
              </w:sdtPr>
              <w:sdtEndPr/>
              <w:sdtContent>
                <w:r w:rsidR="00D23DAC">
                  <w:rPr>
                    <w:rFonts w:ascii="Wiener Melange" w:hAnsi="Wiener Melange" w:cs="Wiener Melange"/>
                    <w:bCs/>
                    <w:color w:val="000000" w:themeColor="text1"/>
                  </w:rPr>
                  <w:t>Corelabor</w:t>
                </w:r>
              </w:sdtContent>
            </w:sdt>
          </w:p>
        </w:tc>
      </w:tr>
      <w:tr w:rsidR="00007232" w:rsidRPr="0009713C" w14:paraId="71C2D358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43FD8B51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vAlign w:val="center"/>
          </w:tcPr>
          <w:p w14:paraId="70D68BEC" w14:textId="77777777" w:rsidR="00007232" w:rsidRPr="0009713C" w:rsidRDefault="00245224" w:rsidP="00E3500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461F50">
              <w:rPr>
                <w:rFonts w:ascii="Wiener Melange" w:hAnsi="Wiener Melange" w:cs="Wiener Melange"/>
                <w:b/>
                <w:bCs/>
                <w:szCs w:val="20"/>
              </w:rPr>
              <w:t>Biomedizinische*r Analytiker*in</w:t>
            </w:r>
          </w:p>
        </w:tc>
      </w:tr>
      <w:tr w:rsidR="00007232" w:rsidRPr="0009713C" w14:paraId="6D883C18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5A32C57D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Name Stelleninhaber*in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1960328657"/>
            <w:placeholder>
              <w:docPart w:val="08B029E179E043BE8D659FB996FB9282"/>
            </w:placeholder>
            <w:showingPlcHdr/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68CF2340" w14:textId="3D4D128B" w:rsidR="00007232" w:rsidRPr="0009713C" w:rsidRDefault="00C71ADF" w:rsidP="004968DC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09713C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p>
            </w:tc>
          </w:sdtContent>
        </w:sdt>
      </w:tr>
      <w:tr w:rsidR="00007232" w:rsidRPr="0009713C" w14:paraId="68B7820E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1E764980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420572665"/>
            <w:placeholder>
              <w:docPart w:val="AD74845DC06D47D5BA5F15CDAA5786DE"/>
            </w:placeholder>
            <w:date w:fullDate="2026-07-02T00:00:00Z"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3AEE72D1" w14:textId="061FA160" w:rsidR="00007232" w:rsidRPr="0009713C" w:rsidRDefault="00EA28FD" w:rsidP="004968DC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  <w:color w:val="000000" w:themeColor="text1"/>
                    <w:lang w:val="de-DE"/>
                  </w:rPr>
                  <w:t>02.07.</w:t>
                </w:r>
                <w:r w:rsidR="00A56BF3">
                  <w:rPr>
                    <w:rFonts w:ascii="Wiener Melange" w:hAnsi="Wiener Melange" w:cs="Wiener Melange"/>
                    <w:bCs/>
                    <w:color w:val="000000" w:themeColor="text1"/>
                    <w:lang w:val="de-DE"/>
                  </w:rPr>
                  <w:t>2026</w:t>
                </w:r>
              </w:p>
            </w:tc>
          </w:sdtContent>
        </w:sdt>
      </w:tr>
      <w:tr w:rsidR="00007232" w:rsidRPr="0009713C" w14:paraId="4F76CF10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630553E3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Bedienstetenkategorie/Dienstposten-plangruppe/Dienstpostenbewertung  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(Dienstpostenbezeichnung)</w:t>
            </w:r>
          </w:p>
        </w:tc>
        <w:tc>
          <w:tcPr>
            <w:tcW w:w="5783" w:type="dxa"/>
            <w:gridSpan w:val="2"/>
            <w:vAlign w:val="center"/>
          </w:tcPr>
          <w:p w14:paraId="5E700E85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Bedienstetenkategorie: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Gehobener medizinisch technischer Dienst</w:t>
            </w:r>
          </w:p>
          <w:p w14:paraId="0BE9E31B" w14:textId="77777777" w:rsidR="004968DC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Dienstpostenplangruppe: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245224">
              <w:rPr>
                <w:rFonts w:ascii="Wiener Melange" w:hAnsi="Wiener Melange" w:cs="Wiener Melange"/>
                <w:bCs/>
                <w:color w:val="000000" w:themeColor="text1"/>
                <w:szCs w:val="20"/>
              </w:rPr>
              <w:t>*VM1</w:t>
            </w:r>
          </w:p>
          <w:p w14:paraId="26BA2DAB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Dienstpostenbewertung: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K2</w:t>
            </w:r>
          </w:p>
        </w:tc>
      </w:tr>
      <w:tr w:rsidR="00007232" w:rsidRPr="008913EE" w14:paraId="1B6F5A1C" w14:textId="77777777" w:rsidTr="008C7FE2">
        <w:trPr>
          <w:trHeight w:val="1558"/>
        </w:trPr>
        <w:tc>
          <w:tcPr>
            <w:tcW w:w="3857" w:type="dxa"/>
            <w:gridSpan w:val="2"/>
            <w:vAlign w:val="center"/>
          </w:tcPr>
          <w:p w14:paraId="1BF27FC4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14:paraId="411C4BB5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szCs w:val="20"/>
              </w:rPr>
              <w:t>(Dienstpostenbezeichnung gem. Modellstellenverordnung, Wr. Bedienstetengesetz 2017)</w:t>
            </w:r>
          </w:p>
        </w:tc>
        <w:tc>
          <w:tcPr>
            <w:tcW w:w="5783" w:type="dxa"/>
            <w:gridSpan w:val="2"/>
            <w:vAlign w:val="center"/>
          </w:tcPr>
          <w:p w14:paraId="75913FDC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Berufsfamilie: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Medizinische, therapeutische und diagnostische Gesundheitsberufe (MTDG)</w:t>
            </w:r>
          </w:p>
          <w:p w14:paraId="604BC458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Modellfunktion: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Gehobene medizinische, therapeutische und diagnostische Gesundheitsberufe </w:t>
            </w:r>
          </w:p>
          <w:p w14:paraId="55B853B0" w14:textId="7BA180B7" w:rsidR="00007232" w:rsidRPr="008913EE" w:rsidRDefault="00007232" w:rsidP="00007232">
            <w:pPr>
              <w:pStyle w:val="Listenabsatz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Modellstellen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:</w:t>
            </w:r>
            <w:r w:rsidR="009F7F9B" w:rsidRPr="0009713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76015159"/>
                <w:placeholder>
                  <w:docPart w:val="6E6247F7842A4D3BBD7FAA3F077CF6DF"/>
                </w:placeholder>
                <w:dropDownList>
                  <w:listItem w:displayText="M_MTD1/3" w:value="M_MTD1/3"/>
                  <w:listItem w:displayText="M_MTD2/3" w:value="M_MTD2/3"/>
                </w:dropDownList>
              </w:sdtPr>
              <w:sdtEndPr/>
              <w:sdtContent>
                <w:r w:rsidR="00CB3F97">
                  <w:rPr>
                    <w:rFonts w:ascii="Wiener Melange" w:hAnsi="Wiener Melange" w:cs="Wiener Melange"/>
                    <w:bCs/>
                    <w:szCs w:val="20"/>
                  </w:rPr>
                  <w:t>M_MTD2/3</w:t>
                </w:r>
              </w:sdtContent>
            </w:sdt>
          </w:p>
        </w:tc>
      </w:tr>
      <w:tr w:rsidR="00007232" w:rsidRPr="008913EE" w14:paraId="5BB8A3D9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19E0AF7A" w14:textId="77777777" w:rsidR="00007232" w:rsidRPr="008913EE" w:rsidRDefault="00007232" w:rsidP="0000723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007232" w:rsidRPr="008913EE" w14:paraId="69815DEE" w14:textId="77777777" w:rsidTr="008C7FE2">
        <w:trPr>
          <w:trHeight w:val="570"/>
        </w:trPr>
        <w:tc>
          <w:tcPr>
            <w:tcW w:w="3402" w:type="dxa"/>
            <w:vAlign w:val="center"/>
          </w:tcPr>
          <w:p w14:paraId="5572B571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2CA78253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120" w:type="dxa"/>
            <w:vAlign w:val="center"/>
          </w:tcPr>
          <w:p w14:paraId="313F6E90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Name(n) (optional zu befüllen)</w:t>
            </w:r>
          </w:p>
        </w:tc>
      </w:tr>
      <w:tr w:rsidR="004968DC" w:rsidRPr="0009713C" w14:paraId="6C7CEFFC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22FD6893" w14:textId="77777777" w:rsidR="004968DC" w:rsidRPr="0009713C" w:rsidRDefault="00CA71EB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Übergeordnete Stelle</w:t>
            </w:r>
          </w:p>
        </w:tc>
        <w:tc>
          <w:tcPr>
            <w:tcW w:w="3118" w:type="dxa"/>
            <w:gridSpan w:val="2"/>
            <w:vAlign w:val="center"/>
          </w:tcPr>
          <w:p w14:paraId="6EA1A591" w14:textId="77777777" w:rsidR="004968DC" w:rsidRPr="0009713C" w:rsidRDefault="00A5696B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210389592"/>
                <w:placeholder>
                  <w:docPart w:val="C6EE0C9472FA422DBA14C09C41D4037C"/>
                </w:placeholder>
                <w:showingPlcHdr/>
                <w:comboBox>
                  <w:listItem w:displayText="Fachbereichsleiterin MTDG" w:value="Fachbereichsleiterin MTDG"/>
                </w:comboBox>
              </w:sdtPr>
              <w:sdtEndPr/>
              <w:sdtContent>
                <w:r w:rsidR="004968DC" w:rsidRPr="0009713C">
                  <w:rPr>
                    <w:rFonts w:ascii="Wiener Melange" w:hAnsi="Wiener Melange" w:cs="Wiener Melange"/>
                    <w:bCs/>
                    <w:szCs w:val="20"/>
                  </w:rPr>
                  <w:t>Fachbereichsleiter*in MTDG</w:t>
                </w:r>
              </w:sdtContent>
            </w:sdt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44381201"/>
              <w:placeholder>
                <w:docPart w:val="9B232B82DC214EFC8E6F7AC526497F33"/>
              </w:placeholder>
              <w:showingPlcHdr/>
            </w:sdtPr>
            <w:sdtEndPr/>
            <w:sdtContent>
              <w:p w14:paraId="4A59A788" w14:textId="2B3AC1A0" w:rsidR="004968DC" w:rsidRPr="0009713C" w:rsidRDefault="00C71ADF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14:paraId="0DF8BB79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100F7FC0" w14:textId="77777777" w:rsidR="00007232" w:rsidRPr="0009713C" w:rsidRDefault="00CA71EB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Nachgeordnete Stelle</w:t>
            </w:r>
          </w:p>
        </w:tc>
        <w:tc>
          <w:tcPr>
            <w:tcW w:w="3118" w:type="dxa"/>
            <w:gridSpan w:val="2"/>
            <w:vAlign w:val="center"/>
          </w:tcPr>
          <w:p w14:paraId="3DA49D20" w14:textId="77777777" w:rsidR="00007232" w:rsidRDefault="00245224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Laboras</w:t>
            </w:r>
            <w:r w:rsidR="006E6036">
              <w:rPr>
                <w:rFonts w:ascii="Wiener Melange" w:hAnsi="Wiener Melange" w:cs="Wiener Melange"/>
                <w:szCs w:val="20"/>
                <w:lang w:eastAsia="de-AT"/>
              </w:rPr>
              <w:t>si</w:t>
            </w:r>
            <w:r>
              <w:rPr>
                <w:rFonts w:ascii="Wiener Melange" w:hAnsi="Wiener Melange" w:cs="Wiener Melange"/>
                <w:szCs w:val="20"/>
                <w:lang w:eastAsia="de-AT"/>
              </w:rPr>
              <w:t>stent*innen</w:t>
            </w:r>
          </w:p>
          <w:p w14:paraId="6F2CAD30" w14:textId="77777777" w:rsidR="00245224" w:rsidRDefault="00245224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 xml:space="preserve">Laborgehilf*innen </w:t>
            </w:r>
          </w:p>
          <w:p w14:paraId="1FFCFF1A" w14:textId="77777777" w:rsidR="00CA71EB" w:rsidRDefault="00CA71EB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MTF ohne Bescheid</w:t>
            </w:r>
          </w:p>
          <w:p w14:paraId="47D35B3E" w14:textId="77777777" w:rsidR="00CA71EB" w:rsidRPr="0009713C" w:rsidRDefault="00CA71EB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Auszubildende der MTDG</w:t>
            </w:r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434873988"/>
              <w:placeholder>
                <w:docPart w:val="E918709E395A4651AAC656EDCD2252AC"/>
              </w:placeholder>
              <w:showingPlcHdr/>
            </w:sdtPr>
            <w:sdtEndPr/>
            <w:sdtContent>
              <w:p w14:paraId="1260285A" w14:textId="77777777" w:rsidR="00007232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14:paraId="79A162DA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1A3CBBF8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Ständige Stellvertretung lt. § 102 Wiener Bedienstetengesetz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389581103"/>
            <w:placeholder>
              <w:docPart w:val="55588D532B1E45F0AAE9823F4C6BCBBE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3118" w:type="dxa"/>
                <w:gridSpan w:val="2"/>
                <w:vAlign w:val="center"/>
              </w:tcPr>
              <w:p w14:paraId="2703D69D" w14:textId="4F589C28" w:rsidR="00007232" w:rsidRPr="0009713C" w:rsidRDefault="003F7B86" w:rsidP="003F7B86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</w:rPr>
                  <w:t xml:space="preserve">   </w:t>
                </w:r>
                <w:r w:rsidR="00CB3F97">
                  <w:rPr>
                    <w:rFonts w:ascii="Wiener Melange" w:hAnsi="Wiener Melange" w:cs="Wiener Melange"/>
                    <w:bCs/>
                  </w:rPr>
                  <w:t>-</w:t>
                </w:r>
              </w:p>
            </w:tc>
          </w:sdtContent>
        </w:sdt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656141646"/>
              <w:placeholder>
                <w:docPart w:val="282071CD56F9411FB28A352DA95507F6"/>
              </w:placeholder>
              <w:showingPlcHdr/>
            </w:sdtPr>
            <w:sdtEndPr/>
            <w:sdtContent>
              <w:p w14:paraId="594CFD61" w14:textId="77777777" w:rsidR="00007232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14:paraId="7AAC0AFB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3F5A459F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Wird bei Abwesenheit vertreten von</w:t>
            </w:r>
          </w:p>
        </w:tc>
        <w:tc>
          <w:tcPr>
            <w:tcW w:w="3118" w:type="dxa"/>
            <w:gridSpan w:val="2"/>
            <w:vAlign w:val="center"/>
          </w:tcPr>
          <w:p w14:paraId="052DCB7E" w14:textId="77777777" w:rsidR="00007232" w:rsidRPr="0009713C" w:rsidRDefault="004968DC" w:rsidP="00C43DD4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Teamkolleg*innen </w:t>
            </w:r>
          </w:p>
        </w:tc>
        <w:tc>
          <w:tcPr>
            <w:tcW w:w="3120" w:type="dxa"/>
            <w:vAlign w:val="center"/>
          </w:tcPr>
          <w:p w14:paraId="48E4555F" w14:textId="77777777" w:rsidR="00007232" w:rsidRPr="0009713C" w:rsidRDefault="00007232" w:rsidP="00790611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007232" w:rsidRPr="0009713C" w14:paraId="00427310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352E277C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Vertritt bei Abwesenheit (fachlich/personell)</w:t>
            </w:r>
          </w:p>
        </w:tc>
        <w:tc>
          <w:tcPr>
            <w:tcW w:w="3118" w:type="dxa"/>
            <w:gridSpan w:val="2"/>
            <w:vAlign w:val="center"/>
          </w:tcPr>
          <w:p w14:paraId="46AD93E4" w14:textId="77777777" w:rsidR="00007232" w:rsidRPr="0009713C" w:rsidRDefault="00E3500C" w:rsidP="0000723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Teamkolleg*i</w:t>
            </w:r>
            <w:r w:rsidR="00007232" w:rsidRPr="0009713C">
              <w:rPr>
                <w:rFonts w:ascii="Wiener Melange" w:hAnsi="Wiener Melange" w:cs="Wiener Melange"/>
                <w:bCs/>
                <w:szCs w:val="20"/>
              </w:rPr>
              <w:t>nnen</w:t>
            </w:r>
          </w:p>
          <w:p w14:paraId="0C0F757C" w14:textId="77777777" w:rsidR="00007232" w:rsidRPr="0009713C" w:rsidRDefault="00E3500C" w:rsidP="0000723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Fachassessor*i</w:t>
            </w:r>
            <w:r w:rsidR="00007232" w:rsidRPr="0009713C">
              <w:rPr>
                <w:rFonts w:ascii="Wiener Melange" w:hAnsi="Wiener Melange" w:cs="Wiener Melange"/>
                <w:bCs/>
                <w:szCs w:val="20"/>
              </w:rPr>
              <w:t>n:</w:t>
            </w:r>
          </w:p>
          <w:p w14:paraId="481ADFDA" w14:textId="77777777" w:rsidR="00007232" w:rsidRPr="0009713C" w:rsidRDefault="00007232" w:rsidP="00E3500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Fachbereichsleiter</w:t>
            </w:r>
            <w:r w:rsidR="00E3500C" w:rsidRPr="0009713C">
              <w:rPr>
                <w:rFonts w:ascii="Wiener Melange" w:hAnsi="Wiener Melange" w:cs="Wiener Melange"/>
                <w:bCs/>
                <w:szCs w:val="20"/>
              </w:rPr>
              <w:t>*i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n MTDG:</w:t>
            </w:r>
          </w:p>
        </w:tc>
        <w:tc>
          <w:tcPr>
            <w:tcW w:w="3120" w:type="dxa"/>
            <w:vAlign w:val="center"/>
          </w:tcPr>
          <w:p w14:paraId="4A0A84D0" w14:textId="77777777" w:rsidR="004968DC" w:rsidRPr="0009713C" w:rsidRDefault="004968DC" w:rsidP="004968D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984752561"/>
              <w:placeholder>
                <w:docPart w:val="06DA346C1E44463C96019CA60C2AFCB7"/>
              </w:placeholder>
            </w:sdtPr>
            <w:sdtEndPr/>
            <w:sdtContent>
              <w:p w14:paraId="1095F881" w14:textId="4F1B011D" w:rsidR="004968DC" w:rsidRPr="0009713C" w:rsidRDefault="00CB3F97" w:rsidP="00790611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Teamkolleg*innen</w:t>
                </w:r>
              </w:p>
            </w:sdtContent>
          </w:sdt>
          <w:sdt>
            <w:sdtPr>
              <w:rPr>
                <w:rFonts w:ascii="Wiener Melange" w:hAnsi="Wiener Melange" w:cs="Wiener Melange"/>
                <w:bCs/>
                <w:szCs w:val="20"/>
              </w:rPr>
              <w:id w:val="-685825458"/>
              <w:placeholder>
                <w:docPart w:val="FE3E0D8D25F54F7596A5CED87F95EC43"/>
              </w:placeholder>
              <w:showingPlcHdr/>
            </w:sdtPr>
            <w:sdtEndPr/>
            <w:sdtContent>
              <w:p w14:paraId="646B37A4" w14:textId="77777777" w:rsidR="00007232" w:rsidRPr="0009713C" w:rsidRDefault="00790611" w:rsidP="00790611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4968DC" w:rsidRPr="0009713C" w14:paraId="08CD40AD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1044D02F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Befugnisse und Kompetenzen </w:t>
            </w:r>
          </w:p>
          <w:p w14:paraId="3AF3445D" w14:textId="77777777" w:rsidR="004968DC" w:rsidRPr="0009713C" w:rsidRDefault="004968DC" w:rsidP="00EC787E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(z. B. Zeichnungsberechtigungen) 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895784336"/>
            <w:placeholder>
              <w:docPart w:val="7976A57E704547E8A2AC60395A5B6C9D"/>
            </w:placeholder>
          </w:sdtPr>
          <w:sdtEndPr/>
          <w:sdtContent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-2052922123"/>
                <w:placeholder>
                  <w:docPart w:val="5945CEF1A23B4078838D1E123EAC066C"/>
                </w:placeholder>
              </w:sdtPr>
              <w:sdtEndPr/>
              <w:sdtContent>
                <w:tc>
                  <w:tcPr>
                    <w:tcW w:w="6238" w:type="dxa"/>
                    <w:gridSpan w:val="3"/>
                    <w:vAlign w:val="center"/>
                  </w:tcPr>
                  <w:p w14:paraId="6E42EC58" w14:textId="77777777" w:rsidR="00CB3F97" w:rsidRPr="0005292A" w:rsidRDefault="00CB3F97" w:rsidP="00CB3F97">
                    <w:pPr>
                      <w:pStyle w:val="Listenabsatz"/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Wiener Melange" w:hAnsi="Wiener Melange" w:cs="Wiener Melange"/>
                        <w:b/>
                        <w:bCs/>
                        <w:color w:val="000000" w:themeColor="text1"/>
                      </w:rPr>
                    </w:pPr>
                    <w:r w:rsidRPr="0005292A">
                      <w:rPr>
                        <w:rFonts w:ascii="Wiener Melange" w:hAnsi="Wiener Melange" w:cs="Wiener Melange"/>
                        <w:b/>
                        <w:bCs/>
                        <w:color w:val="000000" w:themeColor="text1"/>
                      </w:rPr>
                      <w:t>Direkt anordnungsberechtigt:</w:t>
                    </w:r>
                  </w:p>
                  <w:p w14:paraId="1871CB21" w14:textId="77777777" w:rsidR="00CB3F97" w:rsidRPr="0005292A" w:rsidRDefault="00CB3F97" w:rsidP="00CB3F97">
                    <w:pPr>
                      <w:pStyle w:val="Listenabsatz"/>
                      <w:autoSpaceDE w:val="0"/>
                      <w:autoSpaceDN w:val="0"/>
                      <w:adjustRightInd w:val="0"/>
                      <w:rPr>
                        <w:rFonts w:ascii="Wiener Melange" w:hAnsi="Wiener Melange" w:cs="Wiener Melange"/>
                        <w:bCs/>
                        <w:color w:val="000000" w:themeColor="text1"/>
                      </w:rPr>
                    </w:pPr>
                    <w:r w:rsidRPr="0005292A">
                      <w:rPr>
                        <w:rFonts w:ascii="Wiener Melange" w:hAnsi="Wiener Melange" w:cs="Wiener Melange"/>
                        <w:bCs/>
                        <w:color w:val="000000" w:themeColor="text1"/>
                      </w:rPr>
                      <w:t>Auszubildende in den Berufsgruppen MTD, MAB sowie weiterer zugeteilter Berufsgruppen, Hospitant*innen</w:t>
                    </w:r>
                  </w:p>
                  <w:p w14:paraId="608A7ED6" w14:textId="77777777" w:rsidR="00CB3F97" w:rsidRPr="0005292A" w:rsidRDefault="00CB3F97" w:rsidP="00CB3F97">
                    <w:pPr>
                      <w:pStyle w:val="Listenabsatz"/>
                      <w:autoSpaceDE w:val="0"/>
                      <w:autoSpaceDN w:val="0"/>
                      <w:adjustRightInd w:val="0"/>
                      <w:spacing w:line="240" w:lineRule="auto"/>
                      <w:ind w:left="0"/>
                      <w:rPr>
                        <w:rFonts w:ascii="Wiener Melange" w:hAnsi="Wiener Melange" w:cs="Wiener Melange"/>
                        <w:b/>
                        <w:bCs/>
                        <w:color w:val="000000" w:themeColor="text1"/>
                      </w:rPr>
                    </w:pPr>
                    <w:r w:rsidRPr="0005292A">
                      <w:rPr>
                        <w:rFonts w:ascii="Wiener Melange" w:hAnsi="Wiener Melange" w:cs="Wiener Melange"/>
                        <w:b/>
                        <w:bCs/>
                        <w:color w:val="000000" w:themeColor="text1"/>
                      </w:rPr>
                      <w:t>Indirekt anordnungsberechtigt:</w:t>
                    </w:r>
                  </w:p>
                  <w:p w14:paraId="3C30CD61" w14:textId="77777777" w:rsidR="00CB3F97" w:rsidRPr="0005292A" w:rsidRDefault="00CB3F97" w:rsidP="00CB3F97">
                    <w:pPr>
                      <w:pStyle w:val="Listenabsatz"/>
                      <w:autoSpaceDE w:val="0"/>
                      <w:autoSpaceDN w:val="0"/>
                      <w:adjustRightInd w:val="0"/>
                      <w:rPr>
                        <w:rFonts w:ascii="Wiener Melange" w:hAnsi="Wiener Melange" w:cs="Wiener Melange"/>
                        <w:bCs/>
                        <w:color w:val="000000" w:themeColor="text1"/>
                      </w:rPr>
                    </w:pPr>
                    <w:r w:rsidRPr="0005292A">
                      <w:rPr>
                        <w:rFonts w:ascii="Wiener Melange" w:hAnsi="Wiener Melange" w:cs="Wiener Melange"/>
                        <w:bCs/>
                        <w:color w:val="000000" w:themeColor="text1"/>
                      </w:rPr>
                      <w:t>Verwaltungsdienst, Externe Professionist*innen, Hol- und Bringdienste, Hausarbeiter*innen, Reinigungsdienste</w:t>
                    </w:r>
                  </w:p>
                  <w:p w14:paraId="3743E2D2" w14:textId="77777777" w:rsidR="00CB3F97" w:rsidRPr="0005292A" w:rsidRDefault="00CB3F97" w:rsidP="00CB3F97">
                    <w:pPr>
                      <w:pStyle w:val="Listenabsatz"/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Wiener Melange" w:hAnsi="Wiener Melange" w:cs="Wiener Melange"/>
                        <w:bCs/>
                        <w:color w:val="000000" w:themeColor="text1"/>
                      </w:rPr>
                    </w:pPr>
                    <w:r w:rsidRPr="0005292A">
                      <w:rPr>
                        <w:rFonts w:ascii="Wiener Melange" w:hAnsi="Wiener Melange" w:cs="Wiener Melange"/>
                        <w:b/>
                        <w:bCs/>
                        <w:color w:val="000000" w:themeColor="text1"/>
                      </w:rPr>
                      <w:t>Delegation und Fachaufsicht:</w:t>
                    </w:r>
                  </w:p>
                  <w:p w14:paraId="4261714C" w14:textId="77777777" w:rsidR="00CB3F97" w:rsidRPr="0005292A" w:rsidRDefault="00CB3F97" w:rsidP="00CB3F97">
                    <w:pPr>
                      <w:pStyle w:val="Listenabsatz"/>
                      <w:numPr>
                        <w:ilvl w:val="0"/>
                        <w:numId w:val="9"/>
                      </w:numPr>
                      <w:autoSpaceDE w:val="0"/>
                      <w:autoSpaceDN w:val="0"/>
                      <w:adjustRightInd w:val="0"/>
                      <w:rPr>
                        <w:rFonts w:ascii="Wiener Melange" w:hAnsi="Wiener Melange" w:cs="Wiener Melange"/>
                        <w:bCs/>
                        <w:color w:val="000000" w:themeColor="text1"/>
                      </w:rPr>
                    </w:pPr>
                    <w:r w:rsidRPr="0005292A">
                      <w:rPr>
                        <w:rFonts w:ascii="Wiener Melange" w:hAnsi="Wiener Melange" w:cs="Wiener Melange"/>
                        <w:bCs/>
                        <w:color w:val="000000" w:themeColor="text1"/>
                      </w:rPr>
                      <w:t>Delegation an Medizinische Assistenzberufe gemäß MTD-Gesetz bzw. MAB-Gesetz</w:t>
                    </w:r>
                  </w:p>
                  <w:p w14:paraId="219268DA" w14:textId="2F4456BD" w:rsidR="004968DC" w:rsidRPr="0009713C" w:rsidRDefault="00CB3F97" w:rsidP="00CB3F97">
                    <w:pPr>
                      <w:pStyle w:val="Listenabsatz"/>
                      <w:autoSpaceDE w:val="0"/>
                      <w:autoSpaceDN w:val="0"/>
                      <w:adjustRightInd w:val="0"/>
                      <w:spacing w:line="240" w:lineRule="auto"/>
                      <w:ind w:left="0"/>
                      <w:rPr>
                        <w:rFonts w:ascii="Wiener Melange" w:hAnsi="Wiener Melange" w:cs="Wiener Melange"/>
                        <w:bCs/>
                        <w:color w:val="000000" w:themeColor="text1"/>
                      </w:rPr>
                    </w:pPr>
                    <w:r w:rsidRPr="0005292A">
                      <w:rPr>
                        <w:rFonts w:ascii="Wiener Melange" w:hAnsi="Wiener Melange" w:cs="Wiener Melange"/>
                        <w:bCs/>
                        <w:color w:val="000000" w:themeColor="text1"/>
                      </w:rPr>
                      <w:t xml:space="preserve">Fachaufsicht über Medizinische Assistenzberufe gemäß MTD-Gesetz bzw. MAB-Gesetz </w:t>
                    </w:r>
                  </w:p>
                </w:tc>
              </w:sdtContent>
            </w:sdt>
          </w:sdtContent>
        </w:sdt>
      </w:tr>
      <w:tr w:rsidR="004968DC" w:rsidRPr="0009713C" w14:paraId="309A1352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4536D948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Dienststelleninterne Zusammenarbeit mit</w:t>
            </w:r>
          </w:p>
        </w:tc>
        <w:tc>
          <w:tcPr>
            <w:tcW w:w="6238" w:type="dxa"/>
            <w:gridSpan w:val="3"/>
            <w:vAlign w:val="center"/>
          </w:tcPr>
          <w:p w14:paraId="643A6DFB" w14:textId="77777777" w:rsidR="004968DC" w:rsidRPr="0009713C" w:rsidRDefault="004968DC" w:rsidP="004968DC">
            <w:pPr>
              <w:pStyle w:val="Listenabsatz"/>
              <w:spacing w:before="120" w:after="120" w:line="240" w:lineRule="auto"/>
              <w:ind w:left="0"/>
              <w:rPr>
                <w:rFonts w:ascii="Wiener Melange" w:eastAsia="Times New Roman" w:hAnsi="Wiener Melange" w:cs="Wiener Melange"/>
                <w:szCs w:val="20"/>
                <w:lang w:eastAsia="de-AT"/>
              </w:rPr>
            </w:pPr>
            <w:r w:rsidRPr="0009713C">
              <w:rPr>
                <w:rFonts w:ascii="Wiener Melange" w:eastAsia="Times New Roman" w:hAnsi="Wiener Melange" w:cs="Wiener Melange"/>
                <w:szCs w:val="20"/>
                <w:lang w:eastAsia="de-AT"/>
              </w:rPr>
              <w:t>Anlassbezogene Zusammenarbeit mit sämtlichen Organisationseinheiten</w:t>
            </w:r>
          </w:p>
        </w:tc>
      </w:tr>
      <w:tr w:rsidR="004968DC" w:rsidRPr="0009713C" w14:paraId="7BF3DF99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21E4022A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vAlign w:val="center"/>
          </w:tcPr>
          <w:p w14:paraId="4333C2C6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Einzelfallbezogene Zusammenarbeit mit </w:t>
            </w:r>
          </w:p>
          <w:p w14:paraId="33C404A4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anderen Wiener Gesundheitsverbund-Dienststellen</w:t>
            </w:r>
          </w:p>
          <w:p w14:paraId="01F2D1D6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Gesundheits- und Sozialeinrichtungen </w:t>
            </w:r>
          </w:p>
          <w:p w14:paraId="5B68B271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Betriebsärztlichem Dienst</w:t>
            </w:r>
          </w:p>
          <w:p w14:paraId="5A927FA1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Ausbildungseinrichtungen</w:t>
            </w:r>
          </w:p>
          <w:p w14:paraId="41372785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Definierten Unternehmen (z. B. Hilfsmittel, Medizinprodukte, fachspezifische Geräte)</w:t>
            </w:r>
          </w:p>
        </w:tc>
      </w:tr>
      <w:tr w:rsidR="004968DC" w:rsidRPr="0009713C" w14:paraId="45155654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55D5D8F5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1837288641"/>
            <w:placeholder>
              <w:docPart w:val="7C87B513B8DA43D9A394048761BB6E9C"/>
            </w:placeholder>
            <w:showingPlcHdr/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p w14:paraId="07F109E5" w14:textId="77777777" w:rsidR="004968DC" w:rsidRPr="0009713C" w:rsidRDefault="004968DC" w:rsidP="004968DC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09713C">
                  <w:rPr>
                    <w:rFonts w:ascii="Wiener Melange" w:hAnsi="Wiener Melange" w:cs="Wiener Melange"/>
                    <w:bCs/>
                  </w:rPr>
                  <w:t xml:space="preserve">                                                                     </w:t>
                </w:r>
              </w:p>
            </w:tc>
          </w:sdtContent>
        </w:sdt>
      </w:tr>
      <w:tr w:rsidR="004968DC" w:rsidRPr="0009713C" w14:paraId="3A773635" w14:textId="77777777" w:rsidTr="008C7FE2">
        <w:trPr>
          <w:trHeight w:val="1571"/>
        </w:trPr>
        <w:tc>
          <w:tcPr>
            <w:tcW w:w="3402" w:type="dxa"/>
            <w:vAlign w:val="center"/>
          </w:tcPr>
          <w:p w14:paraId="5E9DC0EF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Direkte Führungsspanne (Anzahl der direkt unterstellten Mitarbeiter</w:t>
            </w:r>
            <w:r w:rsidR="001763AE" w:rsidRPr="0009713C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; nur bei Funktionen mit Personalführung auszufüllen)</w:t>
            </w:r>
          </w:p>
        </w:tc>
        <w:tc>
          <w:tcPr>
            <w:tcW w:w="6238" w:type="dxa"/>
            <w:gridSpan w:val="3"/>
            <w:vAlign w:val="center"/>
          </w:tcPr>
          <w:p w14:paraId="64FF8AA8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014C040D" w14:textId="77777777" w:rsidTr="008C7FE2">
        <w:trPr>
          <w:trHeight w:val="850"/>
        </w:trPr>
        <w:tc>
          <w:tcPr>
            <w:tcW w:w="3402" w:type="dxa"/>
            <w:vAlign w:val="center"/>
          </w:tcPr>
          <w:p w14:paraId="0A676DAB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Organisationsein-heiten</w:t>
            </w:r>
          </w:p>
        </w:tc>
        <w:tc>
          <w:tcPr>
            <w:tcW w:w="6238" w:type="dxa"/>
            <w:gridSpan w:val="3"/>
            <w:vAlign w:val="center"/>
          </w:tcPr>
          <w:p w14:paraId="3CE6E781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36F3DCFB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5C442570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Beschreibung des Ausmaßes der Kund</w:t>
            </w:r>
            <w:r w:rsidR="001763AE" w:rsidRPr="0009713C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kontakte</w:t>
            </w:r>
          </w:p>
        </w:tc>
        <w:tc>
          <w:tcPr>
            <w:tcW w:w="6238" w:type="dxa"/>
            <w:gridSpan w:val="3"/>
            <w:vAlign w:val="center"/>
          </w:tcPr>
          <w:p w14:paraId="3D5D14CD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4968DC" w:rsidRPr="0009713C" w14:paraId="71D6CD35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44716139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Ausmaß der Tätigkeiten in exponierten Bereichen</w:t>
            </w:r>
          </w:p>
        </w:tc>
        <w:tc>
          <w:tcPr>
            <w:tcW w:w="6238" w:type="dxa"/>
            <w:gridSpan w:val="3"/>
            <w:vAlign w:val="center"/>
          </w:tcPr>
          <w:p w14:paraId="4CABB1F4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4968DC" w:rsidRPr="0009713C" w14:paraId="098AC3CF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88B55DA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1407906691"/>
              <w:placeholder>
                <w:docPart w:val="0B65830B921A4AEEB21A7AC9E3B21AEC"/>
              </w:placeholder>
            </w:sdtPr>
            <w:sdtEndPr/>
            <w:sdtContent>
              <w:p w14:paraId="2502334E" w14:textId="77777777" w:rsidR="004968DC" w:rsidRDefault="00CB3F97" w:rsidP="004968DC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Währinger Gürtel 18-20</w:t>
                </w:r>
              </w:p>
              <w:p w14:paraId="74695FBD" w14:textId="034080D6" w:rsidR="00CB3F97" w:rsidRPr="0009713C" w:rsidRDefault="00CB3F97" w:rsidP="004968DC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1090 Wien</w:t>
                </w:r>
              </w:p>
            </w:sdtContent>
          </w:sdt>
        </w:tc>
      </w:tr>
      <w:tr w:rsidR="004968DC" w:rsidRPr="0009713C" w14:paraId="5FD463D4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B869047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273670494"/>
              <w:placeholder>
                <w:docPart w:val="5D8A408B4FC74F52BDDB607277BB9C7F"/>
              </w:placeholder>
            </w:sdtPr>
            <w:sdtEndPr/>
            <w:sdtContent>
              <w:p w14:paraId="6459B07C" w14:textId="35B0F597" w:rsidR="004968DC" w:rsidRPr="0009713C" w:rsidRDefault="00867A71" w:rsidP="004968DC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DZM WIGEV</w:t>
                </w:r>
              </w:p>
            </w:sdtContent>
          </w:sdt>
        </w:tc>
      </w:tr>
      <w:tr w:rsidR="004968DC" w:rsidRPr="0009713C" w14:paraId="523A1B7E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7206B399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Beschäftigungsausmaß</w:t>
            </w:r>
          </w:p>
        </w:tc>
        <w:tc>
          <w:tcPr>
            <w:tcW w:w="6238" w:type="dxa"/>
            <w:gridSpan w:val="3"/>
            <w:vAlign w:val="center"/>
          </w:tcPr>
          <w:p w14:paraId="0624F0E4" w14:textId="007FE360" w:rsidR="004968DC" w:rsidRPr="0009713C" w:rsidRDefault="00A5696B" w:rsidP="004968DC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845294090"/>
                <w:placeholder>
                  <w:docPart w:val="88413D447B0A4E93B90D82BA49C60F7B"/>
                </w:placeholder>
              </w:sdtPr>
              <w:sdtEndPr/>
              <w:sdtContent>
                <w:r w:rsidR="007E155B">
                  <w:rPr>
                    <w:rFonts w:ascii="Wiener Melange" w:hAnsi="Wiener Melange" w:cs="Wiener Melange"/>
                    <w:bCs/>
                    <w:szCs w:val="20"/>
                  </w:rPr>
                  <w:t>25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Stunden/Woche</w:t>
            </w:r>
          </w:p>
        </w:tc>
      </w:tr>
      <w:tr w:rsidR="004968DC" w:rsidRPr="008913EE" w14:paraId="6CCF6F51" w14:textId="77777777" w:rsidTr="0009713C">
        <w:trPr>
          <w:trHeight w:hRule="exact" w:val="1003"/>
        </w:trPr>
        <w:tc>
          <w:tcPr>
            <w:tcW w:w="3402" w:type="dxa"/>
            <w:vAlign w:val="center"/>
          </w:tcPr>
          <w:p w14:paraId="1A3D8140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Mobiles Arbeiten</w:t>
            </w:r>
          </w:p>
        </w:tc>
        <w:tc>
          <w:tcPr>
            <w:tcW w:w="6238" w:type="dxa"/>
            <w:gridSpan w:val="3"/>
            <w:vAlign w:val="center"/>
          </w:tcPr>
          <w:p w14:paraId="44942ADF" w14:textId="77777777" w:rsidR="004968DC" w:rsidRPr="0009713C" w:rsidRDefault="00A5696B" w:rsidP="004968D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DC" w:rsidRPr="0009713C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Ja, entsprechend interner Regelung.</w:t>
            </w:r>
          </w:p>
          <w:p w14:paraId="033D96D1" w14:textId="0C559462" w:rsidR="004968DC" w:rsidRPr="008913EE" w:rsidRDefault="00A5696B" w:rsidP="004968D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F97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Nein, auf Grund der Aufgabenstellung nicht möglich.</w:t>
            </w:r>
          </w:p>
        </w:tc>
      </w:tr>
      <w:tr w:rsidR="004968DC" w:rsidRPr="008913EE" w14:paraId="13E80021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single" w:sz="4" w:space="0" w:color="auto"/>
            </w:tcBorders>
            <w:shd w:val="clear" w:color="auto" w:fill="F8EFBD"/>
            <w:vAlign w:val="center"/>
          </w:tcPr>
          <w:p w14:paraId="6CEE7AC0" w14:textId="77777777" w:rsidR="004968DC" w:rsidRPr="008913EE" w:rsidRDefault="004968DC" w:rsidP="004968D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 xml:space="preserve">Stellenzweck </w:t>
            </w:r>
          </w:p>
        </w:tc>
      </w:tr>
      <w:tr w:rsidR="004968DC" w:rsidRPr="008913EE" w14:paraId="659D9AC0" w14:textId="77777777" w:rsidTr="008C7FE2">
        <w:trPr>
          <w:trHeight w:val="850"/>
        </w:trPr>
        <w:tc>
          <w:tcPr>
            <w:tcW w:w="9640" w:type="dxa"/>
            <w:gridSpan w:val="4"/>
            <w:tcBorders>
              <w:bottom w:val="single" w:sz="4" w:space="0" w:color="auto"/>
            </w:tcBorders>
            <w:vAlign w:val="center"/>
          </w:tcPr>
          <w:p w14:paraId="4659A683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Anwendung und Weiterentwicklung berufsspezifischer Verfahren und Methoden zur Betreuung von Patient*innen auf Basis fachlich aktueller Standards der Berufsgruppe - im Rahmen der Unternehmensvorgaben und unter Einhaltung des Berufsgesetzes</w:t>
            </w:r>
          </w:p>
          <w:p w14:paraId="7855D617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Patient*innenorientierung als oberstes Prinzip nach den Grundsätzen des Wiener Gesundheitsverbundes und auf Basis von definierten Qualitäts- und Patient*innensicherheitsvorgaben</w:t>
            </w:r>
          </w:p>
          <w:p w14:paraId="10031CC8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Sicherung eines reibungslosen und rationellen Betriebsabl</w:t>
            </w:r>
            <w:r w:rsidR="001763AE">
              <w:rPr>
                <w:rFonts w:ascii="Wiener Melange" w:hAnsi="Wiener Melange" w:cs="Wiener Melange"/>
                <w:bCs/>
                <w:szCs w:val="20"/>
              </w:rPr>
              <w:t>aufes in Zusammenarbeit mit der*</w:t>
            </w:r>
            <w:r w:rsidRPr="008913EE">
              <w:rPr>
                <w:rFonts w:ascii="Wiener Melange" w:hAnsi="Wiener Melange" w:cs="Wiener Melange"/>
                <w:bCs/>
                <w:szCs w:val="20"/>
              </w:rPr>
              <w:t>dem direkt Vorgesetzten und anderen Berufsgruppen</w:t>
            </w:r>
          </w:p>
          <w:p w14:paraId="6273D1D6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Leistungserbringung entsprechend den Anforderungen unter Beachtung ethischer Grundsätze und ökonomischer Rahmenbedingungen</w:t>
            </w:r>
          </w:p>
          <w:p w14:paraId="1045ECE4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Fachspezifische, klinische Ausbildung von MTDG-Student*innen und – Auszubildenden</w:t>
            </w:r>
          </w:p>
        </w:tc>
      </w:tr>
      <w:tr w:rsidR="004968DC" w:rsidRPr="008913EE" w14:paraId="3556C576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nil"/>
            </w:tcBorders>
            <w:shd w:val="clear" w:color="auto" w:fill="F8EFBD"/>
            <w:vAlign w:val="center"/>
          </w:tcPr>
          <w:p w14:paraId="6A46B33B" w14:textId="77777777" w:rsidR="004968DC" w:rsidRPr="008913EE" w:rsidRDefault="004968DC" w:rsidP="004968D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4968DC" w:rsidRPr="008913EE" w14:paraId="7E7CB8D8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CE21057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Führungsaufgaben:</w:t>
            </w:r>
          </w:p>
          <w:p w14:paraId="6799B697" w14:textId="77777777" w:rsidR="004968DC" w:rsidRPr="008913EE" w:rsidRDefault="004968DC" w:rsidP="004968DC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keine</w:t>
            </w:r>
          </w:p>
          <w:p w14:paraId="0EFEA8A8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Aufgaben der Fachführung:</w:t>
            </w:r>
          </w:p>
          <w:p w14:paraId="5A98FACA" w14:textId="77777777" w:rsidR="004968DC" w:rsidRPr="008913EE" w:rsidRDefault="004968DC" w:rsidP="004968D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Gegebene</w:t>
            </w:r>
            <w:r w:rsidR="00245224">
              <w:rPr>
                <w:rFonts w:ascii="Wiener Melange" w:hAnsi="Wiener Melange" w:cs="Wiener Melange"/>
                <w:bCs/>
                <w:szCs w:val="20"/>
              </w:rPr>
              <w:t>nfalls Fachaufsicht über Labor</w:t>
            </w:r>
            <w:r w:rsidRPr="008913EE">
              <w:rPr>
                <w:rFonts w:ascii="Wiener Melange" w:hAnsi="Wiener Melange" w:cs="Wiener Melange"/>
                <w:bCs/>
                <w:szCs w:val="20"/>
              </w:rPr>
              <w:t xml:space="preserve">assistentinnen </w:t>
            </w:r>
            <w:r w:rsidR="00245224">
              <w:rPr>
                <w:rFonts w:ascii="Wiener Melange" w:hAnsi="Wiener Melange" w:cs="Wiener Melange"/>
                <w:bCs/>
                <w:szCs w:val="20"/>
              </w:rPr>
              <w:t xml:space="preserve">gemäß </w:t>
            </w:r>
            <w:r w:rsidRPr="008913EE">
              <w:rPr>
                <w:rFonts w:ascii="Wiener Melange" w:hAnsi="Wiener Melange" w:cs="Wiener Melange"/>
                <w:bCs/>
                <w:szCs w:val="20"/>
              </w:rPr>
              <w:t>MAB Gesetz</w:t>
            </w:r>
          </w:p>
          <w:p w14:paraId="39D9F558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Hauptaufgaben:</w:t>
            </w:r>
          </w:p>
          <w:p w14:paraId="79A60243" w14:textId="77777777" w:rsidR="00245224" w:rsidRPr="006429E7" w:rsidRDefault="00245224" w:rsidP="00245224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40" w:lineRule="auto"/>
              <w:ind w:hanging="402"/>
              <w:rPr>
                <w:rFonts w:ascii="Wiener Melange" w:hAnsi="Wiener Melange" w:cs="Wiener Melange"/>
                <w:bCs/>
                <w:szCs w:val="20"/>
              </w:rPr>
            </w:pPr>
            <w:r w:rsidRPr="006429E7">
              <w:rPr>
                <w:rFonts w:ascii="Wiener Melange" w:hAnsi="Wiener Melange" w:cs="Wiener Melange"/>
                <w:bCs/>
                <w:szCs w:val="20"/>
              </w:rPr>
              <w:t>Eigenverantwortliche Durchführung patient*innenbezogener Basisaufgaben (entsprechend dem MTD Gesetz) in der Biomedizinischen Analytik unter Einhaltung aller relevanten Vorschriften</w:t>
            </w:r>
          </w:p>
          <w:p w14:paraId="70B1C79D" w14:textId="77777777" w:rsidR="00245224" w:rsidRPr="0068341E" w:rsidRDefault="00245224" w:rsidP="00245224">
            <w:pPr>
              <w:numPr>
                <w:ilvl w:val="1"/>
                <w:numId w:val="6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8341E">
              <w:rPr>
                <w:rFonts w:ascii="Wiener Melange" w:hAnsi="Wiener Melange" w:cs="Wiener Melange"/>
                <w:szCs w:val="20"/>
              </w:rPr>
              <w:t xml:space="preserve">Durchführung der fachspezifischen diagnostischen Verfahren im Rahmen des medizinischen Untersuchungs-, Behandlungs- und Forschungsbetriebes entsprechend des jeweiligen Einsatzbereiches - insbesondere labordiagnostische, histologische, zytologische, mikrobiologische und nuklearmedizinische Untersuchungen sowie Untersuchungen auf dem </w:t>
            </w:r>
            <w:r w:rsidRPr="0068341E">
              <w:rPr>
                <w:rFonts w:ascii="Wiener Melange" w:hAnsi="Wiener Melange" w:cs="Wiener Melange"/>
                <w:szCs w:val="20"/>
              </w:rPr>
              <w:lastRenderedPageBreak/>
              <w:t>Gebiet der Elektro-Neuro-Funktionsdiagnostik und der Kardio-Pulmonalen-Funktionsdiagnostik</w:t>
            </w:r>
          </w:p>
          <w:p w14:paraId="6F43B4DD" w14:textId="77777777" w:rsidR="00245224" w:rsidRPr="0068341E" w:rsidRDefault="00245224" w:rsidP="00245224">
            <w:pPr>
              <w:numPr>
                <w:ilvl w:val="1"/>
                <w:numId w:val="6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8341E">
              <w:rPr>
                <w:rFonts w:ascii="Wiener Melange" w:hAnsi="Wiener Melange" w:cs="Wiener Melange"/>
                <w:szCs w:val="20"/>
              </w:rPr>
              <w:t xml:space="preserve"> Durchführung vor- und nachbereitender sowie qualitätssichernder Maßnahmen</w:t>
            </w:r>
          </w:p>
          <w:p w14:paraId="137E729B" w14:textId="77777777" w:rsidR="00245224" w:rsidRPr="0068341E" w:rsidRDefault="00245224" w:rsidP="00245224">
            <w:pPr>
              <w:numPr>
                <w:ilvl w:val="1"/>
                <w:numId w:val="6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8341E">
              <w:rPr>
                <w:rFonts w:ascii="Wiener Melange" w:hAnsi="Wiener Melange" w:cs="Wiener Melange"/>
                <w:szCs w:val="20"/>
              </w:rPr>
              <w:t xml:space="preserve"> Durchführung fachspezifischer Dokumentation (inkl. Leistungserfassung)</w:t>
            </w:r>
          </w:p>
          <w:p w14:paraId="74FF6292" w14:textId="77777777" w:rsidR="00245224" w:rsidRPr="006429E7" w:rsidRDefault="00245224" w:rsidP="00245224">
            <w:pPr>
              <w:numPr>
                <w:ilvl w:val="1"/>
                <w:numId w:val="6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 xml:space="preserve"> Durchführung von Maßnahmen zur Patient*innensicherheit und Qualitätssicherung</w:t>
            </w:r>
          </w:p>
          <w:p w14:paraId="04757913" w14:textId="77777777" w:rsidR="00245224" w:rsidRPr="006429E7" w:rsidRDefault="00245224" w:rsidP="00245224">
            <w:pPr>
              <w:tabs>
                <w:tab w:val="left" w:pos="743"/>
              </w:tabs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29B26F19" w14:textId="77777777" w:rsidR="00245224" w:rsidRPr="006429E7" w:rsidRDefault="00245224" w:rsidP="00245224">
            <w:pPr>
              <w:numPr>
                <w:ilvl w:val="0"/>
                <w:numId w:val="6"/>
              </w:numPr>
              <w:tabs>
                <w:tab w:val="left" w:pos="743"/>
              </w:tabs>
              <w:autoSpaceDN w:val="0"/>
              <w:spacing w:line="240" w:lineRule="auto"/>
              <w:ind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 xml:space="preserve">Mitwirkung an organisationsspezifischen (z. B. Mitwirkung bei Veränderungsprozessen) </w:t>
            </w:r>
          </w:p>
          <w:p w14:paraId="3D5CD777" w14:textId="77777777" w:rsidR="00245224" w:rsidRPr="006429E7" w:rsidRDefault="00245224" w:rsidP="00245224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 xml:space="preserve">        und teambezogenen Aufgaben (z. B. Vertretung im Team, Teambesprechungen, </w:t>
            </w:r>
          </w:p>
          <w:p w14:paraId="2DC2D1B7" w14:textId="77777777" w:rsidR="00245224" w:rsidRPr="006429E7" w:rsidRDefault="00245224" w:rsidP="00245224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 xml:space="preserve">        Teamsupervision) zur Gewährleistung eines reibungslosen Betriebsablaufes </w:t>
            </w:r>
          </w:p>
          <w:p w14:paraId="25F41906" w14:textId="77777777" w:rsidR="00245224" w:rsidRPr="006429E7" w:rsidRDefault="00245224" w:rsidP="00245224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2070AFDB" w14:textId="77777777" w:rsidR="00245224" w:rsidRPr="006429E7" w:rsidRDefault="00245224" w:rsidP="00245224">
            <w:pPr>
              <w:numPr>
                <w:ilvl w:val="0"/>
                <w:numId w:val="6"/>
              </w:numPr>
              <w:tabs>
                <w:tab w:val="left" w:pos="743"/>
              </w:tabs>
              <w:autoSpaceDN w:val="0"/>
              <w:spacing w:line="240" w:lineRule="auto"/>
              <w:ind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>Auseinandersetzung mit wissenschaftlichen Erkenntnissen zur beruflichen Weiterentwicklung</w:t>
            </w:r>
          </w:p>
          <w:p w14:paraId="1E1732A3" w14:textId="77777777" w:rsidR="00245224" w:rsidRPr="006429E7" w:rsidRDefault="00245224" w:rsidP="00245224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 xml:space="preserve">        (evidenzorientierte Berufsausübung) und Mitwirkung an fachspezifischer Wissensgenerierung</w:t>
            </w:r>
          </w:p>
          <w:p w14:paraId="7AFE5507" w14:textId="77777777" w:rsidR="00245224" w:rsidRPr="006429E7" w:rsidRDefault="00245224" w:rsidP="00245224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0A10E821" w14:textId="77777777" w:rsidR="00245224" w:rsidRPr="006429E7" w:rsidRDefault="00245224" w:rsidP="00245224">
            <w:pPr>
              <w:numPr>
                <w:ilvl w:val="0"/>
                <w:numId w:val="6"/>
              </w:numPr>
              <w:tabs>
                <w:tab w:val="left" w:pos="743"/>
              </w:tabs>
              <w:autoSpaceDN w:val="0"/>
              <w:spacing w:line="240" w:lineRule="auto"/>
              <w:ind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 xml:space="preserve">Mitwirkung bei der Anleitung von Auszubildenden, der Einführung von neuen Mitarbeiter*innen </w:t>
            </w:r>
          </w:p>
          <w:p w14:paraId="45A5F3C2" w14:textId="77777777" w:rsidR="004968DC" w:rsidRDefault="00245224" w:rsidP="00245224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 xml:space="preserve">        und Transferierung von aktuellem Wissen bzw. Weitergabe von neu erworbenen Kenntnissen</w:t>
            </w:r>
          </w:p>
          <w:p w14:paraId="0A85350B" w14:textId="77777777" w:rsidR="009D6047" w:rsidRDefault="009D6047" w:rsidP="009D6047">
            <w:pPr>
              <w:spacing w:line="240" w:lineRule="auto"/>
              <w:ind w:left="360"/>
              <w:rPr>
                <w:rFonts w:ascii="Wiener Melange" w:hAnsi="Wiener Melange" w:cs="Wiener Melange"/>
                <w:szCs w:val="20"/>
              </w:rPr>
            </w:pPr>
          </w:p>
          <w:p w14:paraId="33509920" w14:textId="4EF8F2A0" w:rsidR="008034CC" w:rsidRDefault="00A5696B" w:rsidP="009D6047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10853479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F97">
                  <w:rPr>
                    <w:rFonts w:ascii="MS Gothic" w:eastAsia="MS Gothic" w:hAnsi="MS Gothic" w:cs="Wiener Melange" w:hint="eastAsia"/>
                    <w:bCs/>
                  </w:rPr>
                  <w:t>☒</w:t>
                </w:r>
              </w:sdtContent>
            </w:sdt>
            <w:r w:rsidR="009D6047">
              <w:rPr>
                <w:rFonts w:ascii="Wiener Melange" w:hAnsi="Wiener Melange" w:cs="Wiener Melange"/>
                <w:bCs/>
              </w:rPr>
              <w:tab/>
              <w:t xml:space="preserve">Die </w:t>
            </w:r>
            <w:r w:rsidR="009D6047" w:rsidRPr="00784F97">
              <w:rPr>
                <w:rFonts w:ascii="Wiener Melange" w:hAnsi="Wiener Melange" w:cs="Wiener Melange"/>
                <w:bCs/>
              </w:rPr>
              <w:t>stelleninhabende Person führt begünstigte (erheblich verschmutzende, zwangsläufig gefährliche oder unter außerordentlichen Erschwernissen ausgeübte) Tätigkeiten überwiegend während ihrer tatsächlichen Arbeitszeit aus, wodurch etwaig zuerkannte Schmutz-, Erschwernis- und Gefahrenzulagen bzw. die Erschwernisabgeltung gemäß § 68 Abs. 1 EStG 1988 steuerbegünstigt bezogen werden können.</w:t>
            </w:r>
          </w:p>
          <w:p w14:paraId="360F27F5" w14:textId="77777777" w:rsidR="009D6047" w:rsidRPr="009D6047" w:rsidRDefault="009D6047" w:rsidP="009D6047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67DC88E6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1CC2451" w14:textId="77777777" w:rsidR="004968DC" w:rsidRPr="0009713C" w:rsidRDefault="004968DC" w:rsidP="004968DC">
            <w:pPr>
              <w:tabs>
                <w:tab w:val="left" w:pos="743"/>
              </w:tabs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szCs w:val="20"/>
              </w:rPr>
              <w:lastRenderedPageBreak/>
              <w:t>Stellenspezifischer Tätigkeitsbereich:</w:t>
            </w:r>
          </w:p>
          <w:sdt>
            <w:sdtPr>
              <w:rPr>
                <w:rFonts w:ascii="Wiener Melange" w:hAnsi="Wiener Melange" w:cs="Wiener Melange"/>
                <w:color w:val="000000" w:themeColor="text1"/>
                <w:szCs w:val="20"/>
              </w:rPr>
              <w:id w:val="1362169694"/>
              <w:placeholder>
                <w:docPart w:val="980E128FE3364AB5ADD6F701C03C4971"/>
              </w:placeholder>
            </w:sdtPr>
            <w:sdtEndPr/>
            <w:sdtContent>
              <w:p w14:paraId="2B362AEE" w14:textId="77777777" w:rsidR="00CB3F97" w:rsidRPr="0042498E" w:rsidRDefault="00CB3F97" w:rsidP="00CB3F97">
                <w:pPr>
                  <w:numPr>
                    <w:ilvl w:val="0"/>
                    <w:numId w:val="10"/>
                  </w:numPr>
                  <w:tabs>
                    <w:tab w:val="left" w:pos="318"/>
                  </w:tabs>
                  <w:spacing w:line="240" w:lineRule="auto"/>
                  <w:contextualSpacing/>
                  <w:rPr>
                    <w:rFonts w:ascii="Wiener Melange" w:eastAsia="Calibri" w:hAnsi="Wiener Melange" w:cs="Wiener Melange"/>
                    <w:b/>
                    <w:szCs w:val="20"/>
                  </w:rPr>
                </w:pPr>
                <w:r w:rsidRPr="0042498E">
                  <w:rPr>
                    <w:rFonts w:ascii="Wiener Melange" w:eastAsia="Calibri" w:hAnsi="Wiener Melange" w:cs="Wiener Melange"/>
                    <w:b/>
                    <w:szCs w:val="20"/>
                  </w:rPr>
                  <w:t>Patient*innenbezogene Basisaufgaben:</w:t>
                </w:r>
              </w:p>
              <w:p w14:paraId="5819B12B" w14:textId="77777777" w:rsidR="00CB3F97" w:rsidRPr="0042498E" w:rsidRDefault="00CB3F97" w:rsidP="00CB3F97">
                <w:pPr>
                  <w:numPr>
                    <w:ilvl w:val="1"/>
                    <w:numId w:val="10"/>
                  </w:numPr>
                  <w:tabs>
                    <w:tab w:val="left" w:pos="318"/>
                  </w:tabs>
                  <w:spacing w:line="240" w:lineRule="auto"/>
                  <w:contextualSpacing/>
                  <w:rPr>
                    <w:rFonts w:ascii="Wiener Melange" w:eastAsia="Calibri" w:hAnsi="Wiener Melange" w:cs="Wiener Melange"/>
                    <w:b/>
                    <w:szCs w:val="20"/>
                  </w:rPr>
                </w:pPr>
                <w:r w:rsidRPr="0042498E">
                  <w:rPr>
                    <w:rFonts w:ascii="Wiener Melange" w:eastAsia="Calibri" w:hAnsi="Wiener Melange" w:cs="Wiener Melange"/>
                    <w:b/>
                    <w:szCs w:val="20"/>
                  </w:rPr>
                  <w:t>Administration:</w:t>
                </w:r>
              </w:p>
              <w:p w14:paraId="6CAEAE1D" w14:textId="77777777" w:rsidR="00CB3F97" w:rsidRPr="0042498E" w:rsidRDefault="00CB3F97" w:rsidP="00CB3F97">
                <w:pPr>
                  <w:numPr>
                    <w:ilvl w:val="0"/>
                    <w:numId w:val="11"/>
                  </w:numPr>
                  <w:tabs>
                    <w:tab w:val="left" w:pos="743"/>
                  </w:tabs>
                  <w:spacing w:line="240" w:lineRule="auto"/>
                  <w:contextualSpacing/>
                  <w:rPr>
                    <w:rFonts w:ascii="Wiener Melange" w:eastAsia="Calibri" w:hAnsi="Wiener Melange" w:cs="Wiener Melange"/>
                    <w:szCs w:val="20"/>
                  </w:rPr>
                </w:pPr>
                <w:r w:rsidRPr="0042498E">
                  <w:rPr>
                    <w:rFonts w:ascii="Wiener Melange" w:eastAsia="Calibri" w:hAnsi="Wiener Melange" w:cs="Wiener Melange"/>
                    <w:szCs w:val="20"/>
                  </w:rPr>
                  <w:t>Berufsbezogene Administration</w:t>
                </w:r>
              </w:p>
              <w:p w14:paraId="045A732B" w14:textId="77777777" w:rsidR="00CB3F97" w:rsidRPr="0042498E" w:rsidRDefault="00CB3F97" w:rsidP="00CB3F97">
                <w:pPr>
                  <w:numPr>
                    <w:ilvl w:val="0"/>
                    <w:numId w:val="11"/>
                  </w:numPr>
                  <w:tabs>
                    <w:tab w:val="left" w:pos="743"/>
                  </w:tabs>
                  <w:spacing w:line="240" w:lineRule="auto"/>
                  <w:contextualSpacing/>
                  <w:rPr>
                    <w:rFonts w:ascii="Wiener Melange" w:eastAsia="Calibri" w:hAnsi="Wiener Melange" w:cs="Wiener Melange"/>
                    <w:szCs w:val="20"/>
                  </w:rPr>
                </w:pPr>
                <w:r w:rsidRPr="0042498E">
                  <w:rPr>
                    <w:rFonts w:ascii="Wiener Melange" w:eastAsia="Calibri" w:hAnsi="Wiener Melange" w:cs="Wiener Melange"/>
                    <w:szCs w:val="20"/>
                  </w:rPr>
                  <w:t>Beitrag zur Erstellung des Leistungsangebotes und sonstigen Informationen für die Einsender*innen</w:t>
                </w:r>
              </w:p>
              <w:p w14:paraId="1D00EA00" w14:textId="77777777" w:rsidR="00CB3F97" w:rsidRPr="0042498E" w:rsidRDefault="00CB3F97" w:rsidP="00CB3F97">
                <w:pPr>
                  <w:numPr>
                    <w:ilvl w:val="0"/>
                    <w:numId w:val="11"/>
                  </w:numPr>
                  <w:tabs>
                    <w:tab w:val="left" w:pos="743"/>
                  </w:tabs>
                  <w:spacing w:line="240" w:lineRule="auto"/>
                  <w:contextualSpacing/>
                  <w:rPr>
                    <w:rFonts w:ascii="Wiener Melange" w:eastAsia="Calibri" w:hAnsi="Wiener Melange" w:cs="Wiener Melange"/>
                    <w:szCs w:val="20"/>
                  </w:rPr>
                </w:pPr>
                <w:r w:rsidRPr="0042498E">
                  <w:rPr>
                    <w:rFonts w:ascii="Wiener Melange" w:eastAsia="Calibri" w:hAnsi="Wiener Melange" w:cs="Wiener Melange"/>
                    <w:szCs w:val="20"/>
                  </w:rPr>
                  <w:t>Auskünfte an berechtigtes Fachpersonal entsprechend rechtlicher und interner Vorgaben</w:t>
                </w:r>
              </w:p>
              <w:p w14:paraId="471DD060" w14:textId="77777777" w:rsidR="00CB3F97" w:rsidRPr="0042498E" w:rsidRDefault="00CB3F97" w:rsidP="00CB3F97">
                <w:pPr>
                  <w:tabs>
                    <w:tab w:val="left" w:pos="318"/>
                  </w:tabs>
                  <w:ind w:left="1440"/>
                  <w:contextualSpacing/>
                  <w:rPr>
                    <w:rFonts w:ascii="Wiener Melange" w:eastAsia="Calibri" w:hAnsi="Wiener Melange" w:cs="Wiener Melange"/>
                    <w:b/>
                    <w:szCs w:val="20"/>
                  </w:rPr>
                </w:pPr>
              </w:p>
              <w:p w14:paraId="5DCFCC90" w14:textId="77777777" w:rsidR="00CB3F97" w:rsidRPr="0042498E" w:rsidRDefault="00CB3F97" w:rsidP="00CB3F97">
                <w:pPr>
                  <w:numPr>
                    <w:ilvl w:val="1"/>
                    <w:numId w:val="10"/>
                  </w:numPr>
                  <w:tabs>
                    <w:tab w:val="left" w:pos="318"/>
                  </w:tabs>
                  <w:spacing w:line="240" w:lineRule="auto"/>
                  <w:contextualSpacing/>
                  <w:rPr>
                    <w:rFonts w:ascii="Wiener Melange" w:eastAsia="Calibri" w:hAnsi="Wiener Melange" w:cs="Wiener Melange"/>
                    <w:b/>
                    <w:szCs w:val="20"/>
                  </w:rPr>
                </w:pPr>
                <w:r w:rsidRPr="0042498E">
                  <w:rPr>
                    <w:rFonts w:ascii="Wiener Melange" w:eastAsia="Calibri" w:hAnsi="Wiener Melange" w:cs="Wiener Melange"/>
                    <w:b/>
                    <w:szCs w:val="20"/>
                  </w:rPr>
                  <w:t>Präanalytik/vorbereitende Maßnahmen:</w:t>
                </w:r>
              </w:p>
              <w:p w14:paraId="4B6792C5" w14:textId="7BEA8FFE" w:rsidR="00CB3F97" w:rsidRPr="00CD1585" w:rsidRDefault="00CB3F97" w:rsidP="00CD1585">
                <w:pPr>
                  <w:numPr>
                    <w:ilvl w:val="0"/>
                    <w:numId w:val="12"/>
                  </w:numPr>
                  <w:tabs>
                    <w:tab w:val="left" w:pos="743"/>
                  </w:tabs>
                  <w:spacing w:line="240" w:lineRule="auto"/>
                  <w:contextualSpacing/>
                  <w:rPr>
                    <w:rFonts w:ascii="Wiener Melange" w:eastAsia="Calibri" w:hAnsi="Wiener Melange" w:cs="Wiener Melange"/>
                    <w:szCs w:val="20"/>
                  </w:rPr>
                </w:pPr>
                <w:r w:rsidRPr="0042498E">
                  <w:rPr>
                    <w:rFonts w:ascii="Wiener Melange" w:eastAsia="Calibri" w:hAnsi="Wiener Melange" w:cs="Wiener Melange"/>
                    <w:szCs w:val="20"/>
                  </w:rPr>
                  <w:t>Durchführung der Patient*innenidentifikation und Probenidentifikation</w:t>
                </w:r>
              </w:p>
              <w:p w14:paraId="5F76625C" w14:textId="77777777" w:rsidR="00CB3F97" w:rsidRPr="0042498E" w:rsidRDefault="00CB3F97" w:rsidP="00CB3F97">
                <w:pPr>
                  <w:numPr>
                    <w:ilvl w:val="0"/>
                    <w:numId w:val="12"/>
                  </w:numPr>
                  <w:tabs>
                    <w:tab w:val="left" w:pos="743"/>
                  </w:tabs>
                  <w:spacing w:line="240" w:lineRule="auto"/>
                  <w:contextualSpacing/>
                  <w:rPr>
                    <w:rFonts w:ascii="Wiener Melange" w:eastAsia="Calibri" w:hAnsi="Wiener Melange" w:cs="Wiener Melange"/>
                    <w:szCs w:val="20"/>
                  </w:rPr>
                </w:pPr>
                <w:r w:rsidRPr="0042498E">
                  <w:rPr>
                    <w:rFonts w:ascii="Wiener Melange" w:eastAsia="Calibri" w:hAnsi="Wiener Melange" w:cs="Wiener Melange"/>
                    <w:szCs w:val="20"/>
                  </w:rPr>
                  <w:t xml:space="preserve">Beratung der Einsender*innen hinsichtlich der Prozesse/Abläufe </w:t>
                </w:r>
              </w:p>
              <w:p w14:paraId="5BA8589C" w14:textId="77777777" w:rsidR="00CB3F97" w:rsidRPr="0042498E" w:rsidRDefault="00CB3F97" w:rsidP="00CB3F97">
                <w:pPr>
                  <w:numPr>
                    <w:ilvl w:val="0"/>
                    <w:numId w:val="12"/>
                  </w:numPr>
                  <w:tabs>
                    <w:tab w:val="left" w:pos="743"/>
                  </w:tabs>
                  <w:spacing w:line="240" w:lineRule="auto"/>
                  <w:contextualSpacing/>
                  <w:rPr>
                    <w:rFonts w:ascii="Wiener Melange" w:eastAsia="Calibri" w:hAnsi="Wiener Melange" w:cs="Wiener Melange"/>
                    <w:szCs w:val="20"/>
                  </w:rPr>
                </w:pPr>
                <w:r w:rsidRPr="0042498E">
                  <w:rPr>
                    <w:rFonts w:ascii="Wiener Melange" w:eastAsia="Calibri" w:hAnsi="Wiener Melange" w:cs="Wiener Melange"/>
                    <w:szCs w:val="20"/>
                  </w:rPr>
                  <w:t>Spezielle Blutabnahme/Probengewinnung</w:t>
                </w:r>
              </w:p>
              <w:p w14:paraId="645C35CE" w14:textId="77777777" w:rsidR="00CB3F97" w:rsidRPr="0042498E" w:rsidRDefault="00CB3F97" w:rsidP="00CB3F97">
                <w:pPr>
                  <w:numPr>
                    <w:ilvl w:val="0"/>
                    <w:numId w:val="12"/>
                  </w:numPr>
                  <w:tabs>
                    <w:tab w:val="left" w:pos="743"/>
                  </w:tabs>
                  <w:spacing w:line="240" w:lineRule="auto"/>
                  <w:contextualSpacing/>
                  <w:rPr>
                    <w:rFonts w:ascii="Wiener Melange" w:eastAsia="Calibri" w:hAnsi="Wiener Melange" w:cs="Wiener Melange"/>
                    <w:szCs w:val="20"/>
                  </w:rPr>
                </w:pPr>
                <w:r w:rsidRPr="0042498E">
                  <w:rPr>
                    <w:rFonts w:ascii="Wiener Melange" w:eastAsia="Calibri" w:hAnsi="Wiener Melange" w:cs="Wiener Melange"/>
                    <w:szCs w:val="20"/>
                  </w:rPr>
                  <w:t>Beurteilung des Untersuchungs- oder Probenmaterials</w:t>
                </w:r>
              </w:p>
              <w:p w14:paraId="40891792" w14:textId="77777777" w:rsidR="00CB3F97" w:rsidRPr="0042498E" w:rsidRDefault="00CB3F97" w:rsidP="00CB3F97">
                <w:pPr>
                  <w:numPr>
                    <w:ilvl w:val="0"/>
                    <w:numId w:val="12"/>
                  </w:numPr>
                  <w:tabs>
                    <w:tab w:val="left" w:pos="743"/>
                  </w:tabs>
                  <w:spacing w:line="240" w:lineRule="auto"/>
                  <w:contextualSpacing/>
                  <w:rPr>
                    <w:rFonts w:ascii="Wiener Melange" w:eastAsia="Calibri" w:hAnsi="Wiener Melange" w:cs="Wiener Melange"/>
                    <w:szCs w:val="20"/>
                  </w:rPr>
                </w:pPr>
                <w:r w:rsidRPr="0042498E">
                  <w:rPr>
                    <w:rFonts w:ascii="Wiener Melange" w:eastAsia="Calibri" w:hAnsi="Wiener Melange" w:cs="Wiener Melange"/>
                    <w:szCs w:val="20"/>
                  </w:rPr>
                  <w:t>Durchführung von Vorbereitungsmaßnahmen (Proben-, Reagenzien- und Gerätevorbereitung unter Wahrung qualitätssichernder Kriterien und unter Berücksichtigung der Einflussgrößen und Störfaktoren)</w:t>
                </w:r>
              </w:p>
              <w:p w14:paraId="665A1FEB" w14:textId="77777777" w:rsidR="00CB3F97" w:rsidRPr="0042498E" w:rsidRDefault="00CB3F97" w:rsidP="00CB3F97">
                <w:pPr>
                  <w:tabs>
                    <w:tab w:val="left" w:pos="318"/>
                  </w:tabs>
                  <w:ind w:left="1440"/>
                  <w:contextualSpacing/>
                  <w:rPr>
                    <w:rFonts w:ascii="Wiener Melange" w:eastAsia="Calibri" w:hAnsi="Wiener Melange" w:cs="Wiener Melange"/>
                    <w:b/>
                    <w:szCs w:val="20"/>
                  </w:rPr>
                </w:pPr>
              </w:p>
              <w:p w14:paraId="6335C85B" w14:textId="60248DE9" w:rsidR="00EE3247" w:rsidRPr="00EE3247" w:rsidRDefault="00CB3F97" w:rsidP="00EE3247">
                <w:pPr>
                  <w:numPr>
                    <w:ilvl w:val="1"/>
                    <w:numId w:val="10"/>
                  </w:numPr>
                  <w:tabs>
                    <w:tab w:val="left" w:pos="318"/>
                  </w:tabs>
                  <w:spacing w:line="240" w:lineRule="auto"/>
                  <w:contextualSpacing/>
                  <w:rPr>
                    <w:rFonts w:ascii="Wiener Melange" w:eastAsia="Calibri" w:hAnsi="Wiener Melange" w:cs="Wiener Melange"/>
                    <w:b/>
                    <w:szCs w:val="20"/>
                  </w:rPr>
                </w:pPr>
                <w:r w:rsidRPr="0042498E">
                  <w:rPr>
                    <w:rFonts w:ascii="Wiener Melange" w:eastAsia="Calibri" w:hAnsi="Wiener Melange" w:cs="Wiener Melange"/>
                    <w:b/>
                    <w:szCs w:val="20"/>
                  </w:rPr>
                  <w:t>Analytik/Funktionsdiagnostik:</w:t>
                </w:r>
              </w:p>
              <w:p w14:paraId="3BC33C62" w14:textId="77777777" w:rsidR="00295407" w:rsidRDefault="00295407" w:rsidP="00295407">
                <w:pPr>
                  <w:tabs>
                    <w:tab w:val="left" w:pos="743"/>
                  </w:tabs>
                  <w:spacing w:line="240" w:lineRule="auto"/>
                  <w:contextualSpacing/>
                  <w:rPr>
                    <w:rFonts w:ascii="Wiener Melange" w:eastAsia="Calibri" w:hAnsi="Wiener Melange" w:cs="Wiener Melange"/>
                    <w:szCs w:val="20"/>
                  </w:rPr>
                </w:pPr>
              </w:p>
              <w:p w14:paraId="745205EA" w14:textId="09B9E643" w:rsidR="00295407" w:rsidRDefault="00EE3247" w:rsidP="00295407">
                <w:pPr>
                  <w:tabs>
                    <w:tab w:val="left" w:pos="743"/>
                  </w:tabs>
                  <w:spacing w:line="240" w:lineRule="auto"/>
                  <w:contextualSpacing/>
                  <w:rPr>
                    <w:rFonts w:ascii="Wiener Melange" w:eastAsia="Calibri" w:hAnsi="Wiener Melange" w:cs="Wiener Melange"/>
                    <w:szCs w:val="20"/>
                  </w:rPr>
                </w:pPr>
                <w:r>
                  <w:rPr>
                    <w:rFonts w:ascii="Wiener Melange" w:eastAsia="Calibri" w:hAnsi="Wiener Melange" w:cs="Wiener Melange"/>
                    <w:szCs w:val="20"/>
                  </w:rPr>
                  <w:t>Eine Erfüllung der Aufgaben wird nach Beendigung der Einschulungszeit – siehe Inhalte der gültigen Schulungspläne in Q-Matis – bzw. nach dem gültigen Medizinprodukte – Gesetz angestrebt. Nach Beendigung der Einschulungszeit ist die Mitarbeiterin/der Mitarbeiter befugt und kompetent, die ihr/ihm übertragenen Aufgaben des jeweiligen Arbeitsplatzes laut den geltenden Arbeits- und Organisations-SOPs zu übernehmen</w:t>
                </w:r>
                <w:r w:rsidR="00295407">
                  <w:rPr>
                    <w:rFonts w:ascii="Wiener Melange" w:eastAsia="Calibri" w:hAnsi="Wiener Melange" w:cs="Wiener Melange"/>
                    <w:szCs w:val="20"/>
                  </w:rPr>
                  <w:t>.</w:t>
                </w:r>
              </w:p>
              <w:p w14:paraId="5A6A2B7E" w14:textId="77777777" w:rsidR="00295407" w:rsidRDefault="00295407" w:rsidP="00295407">
                <w:pPr>
                  <w:tabs>
                    <w:tab w:val="left" w:pos="743"/>
                  </w:tabs>
                  <w:spacing w:line="240" w:lineRule="auto"/>
                  <w:contextualSpacing/>
                  <w:rPr>
                    <w:rFonts w:ascii="Wiener Melange" w:eastAsia="Calibri" w:hAnsi="Wiener Melange" w:cs="Wiener Melange"/>
                    <w:szCs w:val="20"/>
                  </w:rPr>
                </w:pPr>
              </w:p>
              <w:p w14:paraId="257144E3" w14:textId="4388DB4E" w:rsidR="00CB3F97" w:rsidRPr="0042498E" w:rsidRDefault="00CB3F97" w:rsidP="00CB3F97">
                <w:pPr>
                  <w:numPr>
                    <w:ilvl w:val="0"/>
                    <w:numId w:val="13"/>
                  </w:numPr>
                  <w:tabs>
                    <w:tab w:val="left" w:pos="743"/>
                  </w:tabs>
                  <w:spacing w:line="240" w:lineRule="auto"/>
                  <w:contextualSpacing/>
                  <w:rPr>
                    <w:rFonts w:ascii="Wiener Melange" w:eastAsia="Calibri" w:hAnsi="Wiener Melange" w:cs="Wiener Melange"/>
                    <w:szCs w:val="20"/>
                  </w:rPr>
                </w:pPr>
                <w:r w:rsidRPr="0042498E">
                  <w:rPr>
                    <w:rFonts w:ascii="Wiener Melange" w:eastAsia="Calibri" w:hAnsi="Wiener Melange" w:cs="Wiener Melange"/>
                    <w:szCs w:val="20"/>
                  </w:rPr>
                  <w:lastRenderedPageBreak/>
                  <w:t>Durchführung aller Analysen und Untersuchungen mit den entsprechenden Mess-, Nachweis- und Beurteilungsverfahren</w:t>
                </w:r>
              </w:p>
              <w:p w14:paraId="056C6C2B" w14:textId="77777777" w:rsidR="00CB3F97" w:rsidRPr="0042498E" w:rsidRDefault="00CB3F97" w:rsidP="00CB3F97">
                <w:pPr>
                  <w:numPr>
                    <w:ilvl w:val="0"/>
                    <w:numId w:val="13"/>
                  </w:numPr>
                  <w:tabs>
                    <w:tab w:val="left" w:pos="743"/>
                  </w:tabs>
                  <w:spacing w:line="240" w:lineRule="auto"/>
                  <w:contextualSpacing/>
                  <w:rPr>
                    <w:rFonts w:ascii="Wiener Melange" w:eastAsia="Calibri" w:hAnsi="Wiener Melange" w:cs="Wiener Melange"/>
                    <w:szCs w:val="20"/>
                  </w:rPr>
                </w:pPr>
                <w:r w:rsidRPr="0042498E">
                  <w:rPr>
                    <w:rFonts w:ascii="Wiener Melange" w:eastAsia="Calibri" w:hAnsi="Wiener Melange" w:cs="Wiener Melange"/>
                    <w:szCs w:val="20"/>
                  </w:rPr>
                  <w:t xml:space="preserve">Erkennen von methoden-, probenspezifischen Störfaktoren und patient*innenbezogenen Einflussfaktoren und adäquater Umgang mit diesen Faktoren im Prozess </w:t>
                </w:r>
              </w:p>
              <w:p w14:paraId="2B7E6DD6" w14:textId="77777777" w:rsidR="00CB3F97" w:rsidRDefault="00CB3F97" w:rsidP="00CB3F97">
                <w:pPr>
                  <w:numPr>
                    <w:ilvl w:val="0"/>
                    <w:numId w:val="13"/>
                  </w:numPr>
                  <w:tabs>
                    <w:tab w:val="left" w:pos="743"/>
                  </w:tabs>
                  <w:spacing w:line="240" w:lineRule="auto"/>
                  <w:contextualSpacing/>
                  <w:rPr>
                    <w:rFonts w:ascii="Wiener Melange" w:eastAsia="Calibri" w:hAnsi="Wiener Melange" w:cs="Wiener Melange"/>
                    <w:szCs w:val="20"/>
                  </w:rPr>
                </w:pPr>
                <w:r w:rsidRPr="0042498E">
                  <w:rPr>
                    <w:rFonts w:ascii="Wiener Melange" w:eastAsia="Calibri" w:hAnsi="Wiener Melange" w:cs="Wiener Melange"/>
                    <w:szCs w:val="20"/>
                  </w:rPr>
                  <w:t>Organisation und Durchführung von Wiederholungsmessungen bzw. -untersuchungen im Bedarfsfall</w:t>
                </w:r>
              </w:p>
              <w:p w14:paraId="1F561911" w14:textId="77777777" w:rsidR="0092492E" w:rsidRDefault="0092492E" w:rsidP="0092492E">
                <w:pPr>
                  <w:tabs>
                    <w:tab w:val="left" w:pos="743"/>
                  </w:tabs>
                  <w:spacing w:line="240" w:lineRule="auto"/>
                  <w:contextualSpacing/>
                  <w:rPr>
                    <w:rFonts w:ascii="Wiener Melange" w:eastAsia="Calibri" w:hAnsi="Wiener Melange" w:cs="Wiener Melange"/>
                    <w:szCs w:val="20"/>
                  </w:rPr>
                </w:pPr>
              </w:p>
              <w:p w14:paraId="698C7373" w14:textId="52A0A849" w:rsidR="00367679" w:rsidRPr="00590CA0" w:rsidRDefault="00367679" w:rsidP="00367679">
                <w:pPr>
                  <w:tabs>
                    <w:tab w:val="left" w:pos="743"/>
                  </w:tabs>
                  <w:rPr>
                    <w:rFonts w:ascii="Wiener Melange" w:hAnsi="Wiener Melange" w:cs="Wiener Melange"/>
                    <w:b/>
                    <w:color w:val="000000" w:themeColor="text1"/>
                    <w:szCs w:val="20"/>
                  </w:rPr>
                </w:pPr>
                <w:r>
                  <w:rPr>
                    <w:rFonts w:ascii="Wiener Melange" w:eastAsia="Calibri" w:hAnsi="Wiener Melange" w:cs="Wiener Melange"/>
                    <w:szCs w:val="20"/>
                  </w:rPr>
                  <w:tab/>
                </w:r>
                <w:r>
                  <w:rPr>
                    <w:rFonts w:ascii="Wiener Melange" w:hAnsi="Wiener Melange" w:cs="Wiener Melange"/>
                    <w:b/>
                    <w:color w:val="000000" w:themeColor="text1"/>
                    <w:szCs w:val="20"/>
                  </w:rPr>
                  <w:t>Corelabor</w:t>
                </w:r>
                <w:r w:rsidRPr="00590CA0">
                  <w:rPr>
                    <w:rFonts w:ascii="Wiener Melange" w:hAnsi="Wiener Melange" w:cs="Wiener Melange"/>
                    <w:b/>
                    <w:color w:val="000000" w:themeColor="text1"/>
                    <w:szCs w:val="20"/>
                  </w:rPr>
                  <w:t xml:space="preserve"> </w:t>
                </w:r>
              </w:p>
              <w:p w14:paraId="7F2AB990" w14:textId="55716C4B" w:rsidR="009B2C31" w:rsidRPr="009B2C31" w:rsidRDefault="00367679" w:rsidP="009B2C31">
                <w:pPr>
                  <w:numPr>
                    <w:ilvl w:val="0"/>
                    <w:numId w:val="20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Selbstständige Bewertung und Interpretation </w:t>
                </w:r>
                <w:r w:rsidR="00873EA8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der automatisiert erstellten Messergebnisse </w:t>
                </w:r>
                <w:r w:rsidR="00B80BF8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anhand </w:t>
                </w: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von </w:t>
                </w:r>
                <w:r w:rsidR="00B80BF8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Plausibilität, Befundkonstellation </w:t>
                </w:r>
                <w:r w:rsidR="00867A71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und</w:t>
                </w:r>
                <w:r w:rsidR="009B2C31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 longitudinalem Vergleich</w:t>
                </w:r>
              </w:p>
              <w:p w14:paraId="4480CC92" w14:textId="09D62F6D" w:rsidR="00367679" w:rsidRPr="0023429E" w:rsidRDefault="00867A71" w:rsidP="0023429E">
                <w:pPr>
                  <w:numPr>
                    <w:ilvl w:val="0"/>
                    <w:numId w:val="20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Selbstständige Betreuung der Analysensysteme inklusive Troubleshooting </w:t>
                </w:r>
                <w:r w:rsidR="00377C88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und Wartung</w:t>
                </w:r>
              </w:p>
              <w:p w14:paraId="1C34D0A9" w14:textId="79A45B15" w:rsidR="00367679" w:rsidRPr="00590CA0" w:rsidRDefault="00367679" w:rsidP="00367679">
                <w:pPr>
                  <w:numPr>
                    <w:ilvl w:val="0"/>
                    <w:numId w:val="20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Entscheidung über weiterführende Untersuchungsmethoden</w:t>
                </w:r>
                <w:r w:rsidR="00CD1585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 anhand interner Regelungen</w:t>
                </w:r>
              </w:p>
              <w:p w14:paraId="3135B225" w14:textId="6BD3FA02" w:rsidR="00367679" w:rsidRPr="00895A9E" w:rsidRDefault="00D40F85" w:rsidP="00367679">
                <w:pPr>
                  <w:numPr>
                    <w:ilvl w:val="0"/>
                    <w:numId w:val="20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Analyse</w:t>
                </w:r>
                <w:r w:rsidR="00367679"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 von Körperflüssigkeiten (Liquor, Punktate,</w:t>
                </w: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Harne,..</w:t>
                </w:r>
                <w:r w:rsidR="00367679"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) </w:t>
                </w: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an</w:t>
                </w:r>
                <w:r w:rsidR="00367679"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 Vollautomaten </w:t>
                </w: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mittels photometrische</w:t>
                </w:r>
                <w:r w:rsidR="00873EA8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r</w:t>
                </w: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 &amp; ECLIA-Methoden</w:t>
                </w:r>
                <w:r w:rsidR="00367679" w:rsidRPr="00895A9E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 </w:t>
                </w:r>
              </w:p>
              <w:p w14:paraId="74000B9B" w14:textId="77777777" w:rsidR="00367679" w:rsidRPr="00590CA0" w:rsidRDefault="00367679" w:rsidP="00367679">
                <w:p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  <w:lang w:val="de-DE"/>
                  </w:rPr>
                </w:pPr>
              </w:p>
              <w:p w14:paraId="40CA352A" w14:textId="77777777" w:rsidR="00367679" w:rsidRPr="00590CA0" w:rsidRDefault="00367679" w:rsidP="00367679">
                <w:p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       Durchführung folgender Spezialmethoden:</w:t>
                </w:r>
              </w:p>
              <w:p w14:paraId="28666FD7" w14:textId="752D4F8E" w:rsidR="00367679" w:rsidRPr="00590CA0" w:rsidRDefault="00D40F85" w:rsidP="00367679">
                <w:pPr>
                  <w:numPr>
                    <w:ilvl w:val="0"/>
                    <w:numId w:val="20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Medikamentenanalytik &amp; Drogenscreening</w:t>
                </w:r>
              </w:p>
              <w:p w14:paraId="7CDD4DF0" w14:textId="482B896C" w:rsidR="00367679" w:rsidRDefault="00D40F85" w:rsidP="00367679">
                <w:pPr>
                  <w:numPr>
                    <w:ilvl w:val="0"/>
                    <w:numId w:val="20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Bestimmung des kolloidosmotischen Drucks </w:t>
                </w:r>
                <w:r w:rsidR="002F2EB6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und</w:t>
                </w: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 Osmolalität aus Serum &amp; Harn</w:t>
                </w:r>
              </w:p>
              <w:p w14:paraId="734F3EB0" w14:textId="3E77D474" w:rsidR="00DA0AD1" w:rsidRPr="00590CA0" w:rsidRDefault="00DA0AD1" w:rsidP="00367679">
                <w:pPr>
                  <w:numPr>
                    <w:ilvl w:val="0"/>
                    <w:numId w:val="20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Semiquantitative Harnanalytik mit Sedimentbeurteilung</w:t>
                </w:r>
              </w:p>
              <w:p w14:paraId="5103F14A" w14:textId="5A440F20" w:rsidR="00367679" w:rsidRDefault="00DA0AD1" w:rsidP="00367679">
                <w:pPr>
                  <w:numPr>
                    <w:ilvl w:val="0"/>
                    <w:numId w:val="20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Intraoperatives Parathormon-Monitoring</w:t>
                </w:r>
              </w:p>
              <w:p w14:paraId="7876F12E" w14:textId="0EAAFC81" w:rsidR="00D37EA2" w:rsidRDefault="00D37EA2" w:rsidP="00367679">
                <w:pPr>
                  <w:numPr>
                    <w:ilvl w:val="0"/>
                    <w:numId w:val="20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Manuelle Durchführung von Spezialanalysen inklusive Vorbereitung des Probenmaterials </w:t>
                </w:r>
              </w:p>
              <w:p w14:paraId="1F4C7C86" w14:textId="77777777" w:rsidR="00367679" w:rsidRDefault="00367679" w:rsidP="00367679">
                <w:pPr>
                  <w:tabs>
                    <w:tab w:val="left" w:pos="743"/>
                  </w:tabs>
                  <w:ind w:left="720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  <w:p w14:paraId="5451F5F2" w14:textId="5B2CD0B5" w:rsidR="00367679" w:rsidRPr="00895A9E" w:rsidRDefault="00367679" w:rsidP="00367679">
                <w:pPr>
                  <w:numPr>
                    <w:ilvl w:val="0"/>
                    <w:numId w:val="20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895A9E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Durchführung </w:t>
                </w:r>
                <w:r w:rsidR="00B80BF8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klin.chem. &amp; immunologischer</w:t>
                </w:r>
                <w:r w:rsidRPr="00895A9E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 Untersuchungen laut den geltenden Arbeitsplatz- und Organisations SOPs laut KILM Q-Matis (siehe auch Q-Matis, weitere Arbeitsplatz/Organisations-SOPs </w:t>
                </w: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Corelabor</w:t>
                </w:r>
                <w:r w:rsidRPr="00895A9E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 und Akutbereich (Hämostasiologie, </w:t>
                </w: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Hämatologie), Schulungsplan Akutlabor)</w:t>
                </w:r>
              </w:p>
              <w:p w14:paraId="675539E0" w14:textId="77777777" w:rsidR="00367679" w:rsidRPr="00590CA0" w:rsidRDefault="00367679" w:rsidP="00367679">
                <w:p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  <w:p w14:paraId="4B9A34F8" w14:textId="77777777" w:rsidR="00367679" w:rsidRPr="00590CA0" w:rsidRDefault="00367679" w:rsidP="00367679">
                <w:pPr>
                  <w:numPr>
                    <w:ilvl w:val="1"/>
                    <w:numId w:val="10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b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b/>
                    <w:color w:val="000000" w:themeColor="text1"/>
                    <w:szCs w:val="20"/>
                  </w:rPr>
                  <w:t>Postanalytik/nachbereitende Maßnahmen:</w:t>
                </w:r>
              </w:p>
              <w:p w14:paraId="75EEEBD3" w14:textId="77777777" w:rsidR="00367679" w:rsidRPr="00590CA0" w:rsidRDefault="00367679" w:rsidP="00367679">
                <w:pPr>
                  <w:numPr>
                    <w:ilvl w:val="0"/>
                    <w:numId w:val="14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Dokumentation aller berufsspezifisch relevanten Daten und Leistungen</w:t>
                </w:r>
              </w:p>
              <w:p w14:paraId="69DA06C5" w14:textId="77777777" w:rsidR="00367679" w:rsidRPr="00590CA0" w:rsidRDefault="00367679" w:rsidP="00367679">
                <w:pPr>
                  <w:numPr>
                    <w:ilvl w:val="0"/>
                    <w:numId w:val="14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Beurteilung und Technische Freigabe (=Validierung) der Analyse- und Untersuchungsergebnisse</w:t>
                </w:r>
              </w:p>
              <w:p w14:paraId="528D858D" w14:textId="7E64B900" w:rsidR="00367679" w:rsidRPr="00CD1585" w:rsidRDefault="00367679" w:rsidP="00CD1585">
                <w:pPr>
                  <w:numPr>
                    <w:ilvl w:val="0"/>
                    <w:numId w:val="14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Mitwirkung in der Erstellung von Befunden </w:t>
                </w:r>
              </w:p>
              <w:p w14:paraId="1A4964F1" w14:textId="77777777" w:rsidR="00367679" w:rsidRPr="00590CA0" w:rsidRDefault="00367679" w:rsidP="00367679">
                <w:p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  <w:p w14:paraId="0CB2288D" w14:textId="77777777" w:rsidR="00367679" w:rsidRPr="00590CA0" w:rsidRDefault="00367679" w:rsidP="00367679">
                <w:pPr>
                  <w:numPr>
                    <w:ilvl w:val="1"/>
                    <w:numId w:val="10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b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b/>
                    <w:color w:val="000000" w:themeColor="text1"/>
                    <w:szCs w:val="20"/>
                  </w:rPr>
                  <w:t>Qualitätskontrolle/Qualitätssicherung/Patient*innensicherheit:</w:t>
                </w:r>
              </w:p>
              <w:p w14:paraId="29CA6923" w14:textId="77777777" w:rsidR="00367679" w:rsidRPr="00590CA0" w:rsidRDefault="00367679" w:rsidP="00367679">
                <w:pPr>
                  <w:numPr>
                    <w:ilvl w:val="0"/>
                    <w:numId w:val="15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Regelmäßige Qualitätskontrolle und Requalifizierung/Gerätefreigabe nach Wartungen bzw. Störungen in Zusammenarbeit mit Medizintechnikfirmen</w:t>
                </w:r>
              </w:p>
              <w:p w14:paraId="55303B3B" w14:textId="77777777" w:rsidR="00367679" w:rsidRPr="00590CA0" w:rsidRDefault="00367679" w:rsidP="00367679">
                <w:pPr>
                  <w:numPr>
                    <w:ilvl w:val="0"/>
                    <w:numId w:val="15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Durchführung weiterer Qualitätssicherungsmaßnahmen (interne und externe Qualitätssicherung)</w:t>
                </w:r>
              </w:p>
              <w:p w14:paraId="365D2645" w14:textId="77777777" w:rsidR="00367679" w:rsidRPr="00590CA0" w:rsidRDefault="00367679" w:rsidP="00367679">
                <w:pPr>
                  <w:numPr>
                    <w:ilvl w:val="0"/>
                    <w:numId w:val="15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Beitrag zur Erarbeitung von Standards</w:t>
                </w:r>
              </w:p>
              <w:p w14:paraId="2E91E4C2" w14:textId="77777777" w:rsidR="00367679" w:rsidRPr="00590CA0" w:rsidRDefault="00367679" w:rsidP="00367679">
                <w:pPr>
                  <w:numPr>
                    <w:ilvl w:val="0"/>
                    <w:numId w:val="15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Betreuung von Datenbanken</w:t>
                </w:r>
              </w:p>
              <w:p w14:paraId="2E01A917" w14:textId="77777777" w:rsidR="00367679" w:rsidRPr="00590CA0" w:rsidRDefault="00367679" w:rsidP="00367679">
                <w:pPr>
                  <w:numPr>
                    <w:ilvl w:val="0"/>
                    <w:numId w:val="15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Auseinandersetzung mit wissenschaftlichen Erkenntnissen zur beruflichen und wissenschaftlichen Weiterentwicklung (evidenzorientierte Berufsausübung)</w:t>
                </w:r>
              </w:p>
              <w:p w14:paraId="10C09D31" w14:textId="77777777" w:rsidR="00367679" w:rsidRPr="00590CA0" w:rsidRDefault="00367679" w:rsidP="00367679">
                <w:pPr>
                  <w:numPr>
                    <w:ilvl w:val="0"/>
                    <w:numId w:val="15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Überwachung und Fehlerdiagnose/Problemlösung bei automatisierten Labor- und EDV Prozessen unter dem Fokus der Patient*innensicherheit</w:t>
                </w:r>
              </w:p>
              <w:p w14:paraId="485B1F5E" w14:textId="77777777" w:rsidR="00367679" w:rsidRPr="00590CA0" w:rsidRDefault="00367679" w:rsidP="00367679">
                <w:pPr>
                  <w:numPr>
                    <w:ilvl w:val="0"/>
                    <w:numId w:val="15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Einschätzung der Patient*innensicherheit und Setzen geeigneter Maßnahmen</w:t>
                </w:r>
              </w:p>
              <w:p w14:paraId="6ACF2653" w14:textId="77777777" w:rsidR="00367679" w:rsidRPr="00590CA0" w:rsidRDefault="00367679" w:rsidP="00367679">
                <w:pPr>
                  <w:tabs>
                    <w:tab w:val="left" w:pos="743"/>
                  </w:tabs>
                  <w:rPr>
                    <w:rFonts w:ascii="Wiener Melange" w:hAnsi="Wiener Melange" w:cs="Wiener Melange"/>
                    <w:b/>
                    <w:color w:val="000000" w:themeColor="text1"/>
                    <w:szCs w:val="20"/>
                  </w:rPr>
                </w:pPr>
              </w:p>
              <w:p w14:paraId="27FE1B71" w14:textId="77777777" w:rsidR="00367679" w:rsidRPr="00590CA0" w:rsidRDefault="00367679" w:rsidP="00367679">
                <w:pPr>
                  <w:numPr>
                    <w:ilvl w:val="0"/>
                    <w:numId w:val="10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b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b/>
                    <w:color w:val="000000" w:themeColor="text1"/>
                    <w:szCs w:val="20"/>
                  </w:rPr>
                  <w:lastRenderedPageBreak/>
                  <w:t>Betriebsbezogene Basisaufgaben/Organisation:</w:t>
                </w:r>
              </w:p>
              <w:p w14:paraId="5A6F7712" w14:textId="77777777" w:rsidR="00367679" w:rsidRPr="00590CA0" w:rsidRDefault="00367679" w:rsidP="00367679">
                <w:pPr>
                  <w:numPr>
                    <w:ilvl w:val="1"/>
                    <w:numId w:val="10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b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b/>
                    <w:color w:val="000000" w:themeColor="text1"/>
                    <w:szCs w:val="20"/>
                  </w:rPr>
                  <w:t>Allgemein:</w:t>
                </w:r>
              </w:p>
              <w:p w14:paraId="0137D026" w14:textId="77777777" w:rsidR="00367679" w:rsidRPr="00590CA0" w:rsidRDefault="00367679" w:rsidP="00367679">
                <w:pPr>
                  <w:numPr>
                    <w:ilvl w:val="0"/>
                    <w:numId w:val="16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Mitarbeit bei der Gestaltung und Einhaltung von Arbeitsabläufen </w:t>
                </w:r>
              </w:p>
              <w:p w14:paraId="5538F6C7" w14:textId="77777777" w:rsidR="00367679" w:rsidRPr="00590CA0" w:rsidRDefault="00367679" w:rsidP="00367679">
                <w:pPr>
                  <w:numPr>
                    <w:ilvl w:val="0"/>
                    <w:numId w:val="16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Mitarbeit bei der Entwicklung und Implementierung neuer Methoden</w:t>
                </w:r>
              </w:p>
              <w:p w14:paraId="05601A3F" w14:textId="77777777" w:rsidR="00367679" w:rsidRPr="00590CA0" w:rsidRDefault="00367679" w:rsidP="00367679">
                <w:pPr>
                  <w:numPr>
                    <w:ilvl w:val="0"/>
                    <w:numId w:val="16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Mitarbeit bei der Dokumentation, Erhebung und Bearbeitung von organisationsspezifischen Leistungsdaten </w:t>
                </w:r>
              </w:p>
              <w:p w14:paraId="52DB9BAE" w14:textId="77777777" w:rsidR="00367679" w:rsidRPr="00590CA0" w:rsidRDefault="00367679" w:rsidP="00367679">
                <w:pPr>
                  <w:numPr>
                    <w:ilvl w:val="0"/>
                    <w:numId w:val="16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Mitarbeit bei betrieblichen Reorganisationsmaßnahmen und in Projekten</w:t>
                </w:r>
              </w:p>
              <w:p w14:paraId="4DF05646" w14:textId="77777777" w:rsidR="00367679" w:rsidRPr="00590CA0" w:rsidRDefault="00367679" w:rsidP="00367679">
                <w:pPr>
                  <w:numPr>
                    <w:ilvl w:val="0"/>
                    <w:numId w:val="16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Koordination der eigenen Arbeitsabläufe in Abstimmung mit anderen Berufsgruppen</w:t>
                </w:r>
              </w:p>
              <w:p w14:paraId="182AA322" w14:textId="77777777" w:rsidR="00367679" w:rsidRPr="00590CA0" w:rsidRDefault="00367679" w:rsidP="00367679">
                <w:pPr>
                  <w:tabs>
                    <w:tab w:val="left" w:pos="743"/>
                  </w:tabs>
                  <w:rPr>
                    <w:rFonts w:ascii="Wiener Melange" w:hAnsi="Wiener Melange" w:cs="Wiener Melange"/>
                    <w:b/>
                    <w:color w:val="000000" w:themeColor="text1"/>
                    <w:szCs w:val="20"/>
                  </w:rPr>
                </w:pPr>
              </w:p>
              <w:p w14:paraId="36C111D0" w14:textId="77777777" w:rsidR="00367679" w:rsidRPr="00590CA0" w:rsidRDefault="00367679" w:rsidP="00367679">
                <w:pPr>
                  <w:numPr>
                    <w:ilvl w:val="1"/>
                    <w:numId w:val="10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b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b/>
                    <w:color w:val="000000" w:themeColor="text1"/>
                    <w:szCs w:val="20"/>
                  </w:rPr>
                  <w:t>Hygiene/Arbeitnehmer*innenschutz:</w:t>
                </w:r>
              </w:p>
              <w:p w14:paraId="27D536D3" w14:textId="77777777" w:rsidR="00367679" w:rsidRPr="00590CA0" w:rsidRDefault="00367679" w:rsidP="00367679">
                <w:pPr>
                  <w:numPr>
                    <w:ilvl w:val="0"/>
                    <w:numId w:val="17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Anwendung und Einhaltung hygienischer Richtlinien </w:t>
                </w:r>
              </w:p>
              <w:p w14:paraId="39A50376" w14:textId="77777777" w:rsidR="00367679" w:rsidRPr="00590CA0" w:rsidRDefault="00367679" w:rsidP="00367679">
                <w:pPr>
                  <w:numPr>
                    <w:ilvl w:val="0"/>
                    <w:numId w:val="17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Einhaltung von sicherheitstechnischen Vorschriften und Maßnahmen </w:t>
                </w:r>
              </w:p>
              <w:p w14:paraId="0A82924C" w14:textId="77777777" w:rsidR="00367679" w:rsidRPr="00590CA0" w:rsidRDefault="00367679" w:rsidP="00367679">
                <w:pPr>
                  <w:numPr>
                    <w:ilvl w:val="0"/>
                    <w:numId w:val="17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Einhaltung der Laborordnung</w:t>
                </w:r>
              </w:p>
              <w:p w14:paraId="4E332B93" w14:textId="77777777" w:rsidR="00367679" w:rsidRPr="00590CA0" w:rsidRDefault="00367679" w:rsidP="00367679">
                <w:pPr>
                  <w:numPr>
                    <w:ilvl w:val="0"/>
                    <w:numId w:val="17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Wahrung des Selbstschutzes</w:t>
                </w:r>
              </w:p>
              <w:p w14:paraId="1C1B8890" w14:textId="77777777" w:rsidR="00367679" w:rsidRPr="00590CA0" w:rsidRDefault="00367679" w:rsidP="00367679">
                <w:pPr>
                  <w:numPr>
                    <w:ilvl w:val="0"/>
                    <w:numId w:val="17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Umsetzung von laborspezifischen Vorschriften (z. B. fachkundiger Probenversand unter Einhaltung rechtlicher Vorgaben)</w:t>
                </w:r>
              </w:p>
              <w:p w14:paraId="6752ADD7" w14:textId="77777777" w:rsidR="00367679" w:rsidRPr="00590CA0" w:rsidRDefault="00367679" w:rsidP="00367679">
                <w:pPr>
                  <w:numPr>
                    <w:ilvl w:val="0"/>
                    <w:numId w:val="17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Fachgemäße Entsorgung von Proben und Abfall (Organe, Gewebepräparate,….)</w:t>
                </w:r>
              </w:p>
              <w:p w14:paraId="69E3ED6A" w14:textId="77777777" w:rsidR="00367679" w:rsidRPr="00590CA0" w:rsidRDefault="00367679" w:rsidP="00367679">
                <w:pPr>
                  <w:numPr>
                    <w:ilvl w:val="0"/>
                    <w:numId w:val="17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Einhaltung der erforderlichen Strahlenschutzmaßnahmen </w:t>
                </w:r>
              </w:p>
              <w:p w14:paraId="6817F351" w14:textId="77777777" w:rsidR="00367679" w:rsidRPr="00590CA0" w:rsidRDefault="00367679" w:rsidP="00367679">
                <w:pPr>
                  <w:numPr>
                    <w:ilvl w:val="0"/>
                    <w:numId w:val="17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Beitrag zu präventiven und gesundheitsfördernden Maßnahmen</w:t>
                </w:r>
              </w:p>
              <w:p w14:paraId="79DE5545" w14:textId="77777777" w:rsidR="00367679" w:rsidRPr="00590CA0" w:rsidRDefault="00367679" w:rsidP="00367679">
                <w:p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 </w:t>
                </w:r>
              </w:p>
              <w:p w14:paraId="617A3904" w14:textId="77777777" w:rsidR="00367679" w:rsidRPr="00590CA0" w:rsidRDefault="00367679" w:rsidP="00367679">
                <w:pPr>
                  <w:numPr>
                    <w:ilvl w:val="1"/>
                    <w:numId w:val="10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b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b/>
                    <w:color w:val="000000" w:themeColor="text1"/>
                    <w:szCs w:val="20"/>
                  </w:rPr>
                  <w:t>Verbrauchsgüter/Inventar:</w:t>
                </w:r>
              </w:p>
              <w:p w14:paraId="28EA3F86" w14:textId="77777777" w:rsidR="00367679" w:rsidRPr="00590CA0" w:rsidRDefault="00367679" w:rsidP="00367679">
                <w:pPr>
                  <w:numPr>
                    <w:ilvl w:val="0"/>
                    <w:numId w:val="18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Bereithaltung von benötigten Arbeitsmaterialien und Verbrauchsgütern</w:t>
                </w:r>
              </w:p>
              <w:p w14:paraId="3D93AED4" w14:textId="77777777" w:rsidR="00367679" w:rsidRPr="00590CA0" w:rsidRDefault="00367679" w:rsidP="00367679">
                <w:pPr>
                  <w:numPr>
                    <w:ilvl w:val="0"/>
                    <w:numId w:val="18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Wirtschaftlicher Einsatz von Ge- und Verbrauchsgütern </w:t>
                </w:r>
              </w:p>
              <w:p w14:paraId="65A6C8DD" w14:textId="77777777" w:rsidR="00367679" w:rsidRPr="00590CA0" w:rsidRDefault="00367679" w:rsidP="00367679">
                <w:pPr>
                  <w:numPr>
                    <w:ilvl w:val="0"/>
                    <w:numId w:val="18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Mitarbeit bei der Beschaffung von Betriebsmitteln und Sachgütern im Sinne einer qualitativen Beurteilung</w:t>
                </w:r>
              </w:p>
              <w:p w14:paraId="4A74BBEC" w14:textId="77777777" w:rsidR="00367679" w:rsidRPr="00590CA0" w:rsidRDefault="00367679" w:rsidP="00367679">
                <w:pPr>
                  <w:numPr>
                    <w:ilvl w:val="0"/>
                    <w:numId w:val="18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Mitarbeit bei der Ausstattung des Arbeitsplatzes </w:t>
                </w:r>
              </w:p>
              <w:p w14:paraId="7B5A2D50" w14:textId="77777777" w:rsidR="00367679" w:rsidRPr="00590CA0" w:rsidRDefault="00367679" w:rsidP="00367679">
                <w:pPr>
                  <w:numPr>
                    <w:ilvl w:val="0"/>
                    <w:numId w:val="18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Mitarbeit bei der Inventarführung </w:t>
                </w:r>
              </w:p>
              <w:p w14:paraId="4D895B6F" w14:textId="77777777" w:rsidR="00367679" w:rsidRPr="00590CA0" w:rsidRDefault="00367679" w:rsidP="00367679">
                <w:pPr>
                  <w:numPr>
                    <w:ilvl w:val="0"/>
                    <w:numId w:val="18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Funktionsprüfung von medizinischen Geräten und Produkten inklusive Außerbetriebnahme von Geräten im Bedarfsfall</w:t>
                </w:r>
              </w:p>
              <w:p w14:paraId="29859774" w14:textId="77777777" w:rsidR="00367679" w:rsidRPr="00590CA0" w:rsidRDefault="00367679" w:rsidP="00367679">
                <w:pPr>
                  <w:numPr>
                    <w:ilvl w:val="0"/>
                    <w:numId w:val="18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Meldung von notwendigen Wartungen und Reparaturen inklusive Umsetzung erforderlicher Maßnahmen im Zusammenhang mit Außerbetriebnahme von Geräten</w:t>
                </w:r>
              </w:p>
              <w:p w14:paraId="051006B9" w14:textId="77777777" w:rsidR="00367679" w:rsidRPr="00590CA0" w:rsidRDefault="00367679" w:rsidP="00367679">
                <w:pPr>
                  <w:tabs>
                    <w:tab w:val="left" w:pos="743"/>
                  </w:tabs>
                  <w:rPr>
                    <w:rFonts w:ascii="Wiener Melange" w:hAnsi="Wiener Melange" w:cs="Wiener Melange"/>
                    <w:b/>
                    <w:color w:val="000000" w:themeColor="text1"/>
                    <w:szCs w:val="20"/>
                  </w:rPr>
                </w:pPr>
              </w:p>
              <w:p w14:paraId="52DEA8EB" w14:textId="77777777" w:rsidR="00367679" w:rsidRPr="00590CA0" w:rsidRDefault="00367679" w:rsidP="00367679">
                <w:pPr>
                  <w:numPr>
                    <w:ilvl w:val="0"/>
                    <w:numId w:val="10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b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b/>
                    <w:color w:val="000000" w:themeColor="text1"/>
                    <w:szCs w:val="20"/>
                  </w:rPr>
                  <w:t>Mitarbeiter*innen-, Team- und Ausbildungsbezogene Basisaufgaben:</w:t>
                </w:r>
              </w:p>
              <w:p w14:paraId="430324AD" w14:textId="77777777" w:rsidR="00367679" w:rsidRPr="00590CA0" w:rsidRDefault="00367679" w:rsidP="00367679">
                <w:pPr>
                  <w:numPr>
                    <w:ilvl w:val="0"/>
                    <w:numId w:val="19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Aktive Teilnahme an Dienst- bzw. Teambesprechungen und in Arbeitsgruppen</w:t>
                </w:r>
              </w:p>
              <w:p w14:paraId="6AA2CA80" w14:textId="77777777" w:rsidR="00367679" w:rsidRPr="00590CA0" w:rsidRDefault="00367679" w:rsidP="00367679">
                <w:pPr>
                  <w:numPr>
                    <w:ilvl w:val="0"/>
                    <w:numId w:val="19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Transferierung von aktuellem Wissen in den Betrieb und Weitergabe von neu erworbenen Kenntnissen an die Kolleginnen und Kollegen</w:t>
                </w:r>
              </w:p>
              <w:p w14:paraId="023F7F8C" w14:textId="77777777" w:rsidR="00367679" w:rsidRPr="00590CA0" w:rsidRDefault="00367679" w:rsidP="00367679">
                <w:pPr>
                  <w:numPr>
                    <w:ilvl w:val="0"/>
                    <w:numId w:val="19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Unterstützung bei der Einführung neuer Mitarbeiter*innen in die Organisation und Arbeitsabläufe</w:t>
                </w:r>
              </w:p>
              <w:p w14:paraId="590CD8AD" w14:textId="77777777" w:rsidR="00367679" w:rsidRPr="00590CA0" w:rsidRDefault="00367679" w:rsidP="00367679">
                <w:pPr>
                  <w:numPr>
                    <w:ilvl w:val="0"/>
                    <w:numId w:val="19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Anleitung von Studierenden und Schüler*innen</w:t>
                </w:r>
              </w:p>
              <w:p w14:paraId="5CE1553E" w14:textId="77777777" w:rsidR="00367679" w:rsidRPr="00590CA0" w:rsidRDefault="00367679" w:rsidP="00367679">
                <w:pPr>
                  <w:numPr>
                    <w:ilvl w:val="0"/>
                    <w:numId w:val="19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Mitgestaltung von Teamprozessen (z. B. Übernahme von Mehrleistungen und Zusatzdiensten, Arbeitsplatz/Job Rotation,…)</w:t>
                </w:r>
              </w:p>
              <w:p w14:paraId="761ED280" w14:textId="276996BD" w:rsidR="00CB3F97" w:rsidRDefault="00367679" w:rsidP="006E0DFC">
                <w:pPr>
                  <w:numPr>
                    <w:ilvl w:val="0"/>
                    <w:numId w:val="19"/>
                  </w:num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Aktive Beteiligung an Veränderungsprozessen</w:t>
                </w:r>
              </w:p>
              <w:p w14:paraId="61B84AE8" w14:textId="77777777" w:rsidR="006E0DFC" w:rsidRDefault="006E0DFC" w:rsidP="006E0DFC">
                <w:p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  <w:p w14:paraId="0FE5E03B" w14:textId="77777777" w:rsidR="006E0DFC" w:rsidRPr="006E0DFC" w:rsidRDefault="006E0DFC" w:rsidP="006E0DFC">
                <w:p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  <w:p w14:paraId="5F99F5FD" w14:textId="177E7928" w:rsidR="004968DC" w:rsidRPr="0009713C" w:rsidRDefault="00A5696B" w:rsidP="00B71B5A">
                <w:p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</w:sdtContent>
          </w:sdt>
          <w:p w14:paraId="307EDE73" w14:textId="77777777" w:rsidR="004968DC" w:rsidRPr="0009713C" w:rsidRDefault="004968DC" w:rsidP="004968DC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szCs w:val="20"/>
              </w:rPr>
              <w:lastRenderedPageBreak/>
              <w:t>Sonderaufgaben</w:t>
            </w:r>
            <w:r w:rsidRPr="0009713C">
              <w:rPr>
                <w:rFonts w:ascii="Wiener Melange" w:hAnsi="Wiener Melange" w:cs="Wiener Melange"/>
                <w:szCs w:val="20"/>
              </w:rPr>
              <w:t xml:space="preserve"> </w:t>
            </w:r>
            <w:r w:rsidRPr="0009713C">
              <w:rPr>
                <w:rFonts w:ascii="Wiener Melange" w:hAnsi="Wiener Melange" w:cs="Wiener Melange"/>
                <w:b/>
                <w:szCs w:val="20"/>
              </w:rPr>
              <w:t>bzw. fachspezifische Expert*innenrollen:</w:t>
            </w:r>
          </w:p>
          <w:p w14:paraId="0E28BF11" w14:textId="408C243C" w:rsidR="002A5925" w:rsidRPr="003A0B14" w:rsidRDefault="00A5696B" w:rsidP="002A5925">
            <w:pPr>
              <w:tabs>
                <w:tab w:val="left" w:pos="743"/>
                <w:tab w:val="left" w:pos="8657"/>
              </w:tabs>
              <w:spacing w:before="120" w:after="120"/>
              <w:contextualSpacing/>
              <w:rPr>
                <w:rFonts w:ascii="Wiener Melange" w:hAnsi="Wiener Melange" w:cs="Wiener Melange"/>
                <w:color w:val="000000" w:themeColor="text1"/>
                <w:szCs w:val="20"/>
              </w:rPr>
            </w:pPr>
            <w:sdt>
              <w:sdtPr>
                <w:rPr>
                  <w:rFonts w:ascii="Wiener Melange" w:hAnsi="Wiener Melange" w:cs="Wiener Melange"/>
                  <w:color w:val="000000" w:themeColor="text1"/>
                  <w:szCs w:val="20"/>
                </w:rPr>
                <w:id w:val="-473755677"/>
                <w:placeholder>
                  <w:docPart w:val="F8562B723173451E8AA789E2AEF527BD"/>
                </w:placeholder>
                <w:showingPlcHdr/>
              </w:sdtPr>
              <w:sdtEndPr/>
              <w:sdtContent>
                <w:r w:rsidR="00C71ADF" w:rsidRPr="000C1273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sdtContent>
            </w:sdt>
          </w:p>
          <w:p w14:paraId="4C36A81F" w14:textId="77777777" w:rsidR="004968DC" w:rsidRPr="0009713C" w:rsidRDefault="004968DC" w:rsidP="00B71B5A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rPr>
                <w:rFonts w:ascii="Wiener Melange" w:hAnsi="Wiener Melange" w:cs="Wiener Melange"/>
                <w:szCs w:val="20"/>
              </w:rPr>
            </w:pPr>
          </w:p>
        </w:tc>
      </w:tr>
    </w:tbl>
    <w:p w14:paraId="127CBF04" w14:textId="77777777" w:rsidR="00685ADB" w:rsidRPr="0009713C" w:rsidRDefault="00685ADB" w:rsidP="00685ADB">
      <w:pPr>
        <w:rPr>
          <w:rFonts w:ascii="Wiener Melange" w:hAnsi="Wiener Melange" w:cs="Wiener Melange"/>
          <w:szCs w:val="20"/>
        </w:rPr>
      </w:pPr>
    </w:p>
    <w:p w14:paraId="56B8BFAA" w14:textId="77777777" w:rsidR="004968DC" w:rsidRPr="0009713C" w:rsidRDefault="001763AE" w:rsidP="008034CC">
      <w:pPr>
        <w:spacing w:before="240"/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>Unterschrift der*des</w:t>
      </w:r>
      <w:r w:rsidR="004968DC" w:rsidRPr="0009713C">
        <w:rPr>
          <w:rFonts w:ascii="Wiener Melange" w:hAnsi="Wiener Melange" w:cs="Wiener Melange"/>
          <w:szCs w:val="20"/>
        </w:rPr>
        <w:t xml:space="preserve"> Stellenin</w:t>
      </w:r>
      <w:r w:rsidRPr="0009713C">
        <w:rPr>
          <w:rFonts w:ascii="Wiener Melange" w:hAnsi="Wiener Melange" w:cs="Wiener Melange"/>
          <w:szCs w:val="20"/>
        </w:rPr>
        <w:t>haber*in</w:t>
      </w:r>
      <w:r w:rsidR="004968DC" w:rsidRPr="0009713C">
        <w:rPr>
          <w:rFonts w:ascii="Wiener Melange" w:hAnsi="Wiener Melange" w:cs="Wiener Melange"/>
          <w:szCs w:val="20"/>
        </w:rPr>
        <w:t>:</w:t>
      </w:r>
    </w:p>
    <w:p w14:paraId="089DB3FA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250E41C8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ab/>
      </w:r>
    </w:p>
    <w:p w14:paraId="2EFE65D5" w14:textId="27041C9C" w:rsidR="004968DC" w:rsidRPr="0009713C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>Name in Blockschrift</w:t>
      </w:r>
      <w:r w:rsidR="00AB16A0" w:rsidRPr="00AB16A0">
        <w:rPr>
          <w:rFonts w:ascii="Wiener Melange" w:hAnsi="Wiener Melange" w:cs="Wiener Melange"/>
          <w:color w:val="000000" w:themeColor="text1"/>
          <w:szCs w:val="20"/>
        </w:rPr>
        <w:t xml:space="preserve"> </w:t>
      </w:r>
      <w:sdt>
        <w:sdtPr>
          <w:rPr>
            <w:rFonts w:ascii="Wiener Melange" w:hAnsi="Wiener Melange" w:cs="Wiener Melange"/>
            <w:caps/>
            <w:szCs w:val="20"/>
          </w:rPr>
          <w:id w:val="1922212035"/>
          <w:placeholder>
            <w:docPart w:val="D9597BC68E954747B93C7B06E94EE42D"/>
          </w:placeholder>
          <w:showingPlcHdr/>
        </w:sdtPr>
        <w:sdtEndPr/>
        <w:sdtContent>
          <w:r w:rsidR="00C71ADF"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sdtContent>
      </w:sdt>
    </w:p>
    <w:p w14:paraId="70955D7D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</w:p>
    <w:p w14:paraId="2D307EB2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>Unterschrift der</w:t>
      </w:r>
      <w:r w:rsidR="001763AE" w:rsidRPr="0009713C">
        <w:rPr>
          <w:rFonts w:ascii="Wiener Melange" w:hAnsi="Wiener Melange" w:cs="Wiener Melange"/>
          <w:szCs w:val="20"/>
        </w:rPr>
        <w:t>*des</w:t>
      </w:r>
      <w:r w:rsidRPr="0009713C">
        <w:rPr>
          <w:rFonts w:ascii="Wiener Melange" w:hAnsi="Wiener Melange" w:cs="Wiener Melange"/>
          <w:szCs w:val="20"/>
        </w:rPr>
        <w:t xml:space="preserve"> Vo</w:t>
      </w:r>
      <w:r w:rsidR="001763AE" w:rsidRPr="0009713C">
        <w:rPr>
          <w:rFonts w:ascii="Wiener Melange" w:hAnsi="Wiener Melange" w:cs="Wiener Melange"/>
          <w:szCs w:val="20"/>
        </w:rPr>
        <w:t>rgesetzten</w:t>
      </w:r>
      <w:r w:rsidRPr="0009713C">
        <w:rPr>
          <w:rFonts w:ascii="Wiener Melange" w:hAnsi="Wiener Melange" w:cs="Wiener Melange"/>
          <w:szCs w:val="20"/>
        </w:rPr>
        <w:t>:</w:t>
      </w:r>
    </w:p>
    <w:p w14:paraId="387936ED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1D3CE7C9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ab/>
      </w:r>
    </w:p>
    <w:p w14:paraId="4494BAA6" w14:textId="59BDAD5E" w:rsidR="004968DC" w:rsidRPr="0009713C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 xml:space="preserve">Name in Blockschrift </w:t>
      </w:r>
      <w:sdt>
        <w:sdtPr>
          <w:rPr>
            <w:rFonts w:ascii="Wiener Melange" w:hAnsi="Wiener Melange" w:cs="Wiener Melange"/>
            <w:caps/>
            <w:szCs w:val="20"/>
          </w:rPr>
          <w:id w:val="-1911677794"/>
          <w:placeholder>
            <w:docPart w:val="4DB6D9FAA56E49B7BD64D45D944DAAD5"/>
          </w:placeholder>
          <w:showingPlcHdr/>
        </w:sdtPr>
        <w:sdtEndPr/>
        <w:sdtContent>
          <w:r w:rsidR="00C71ADF"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sdtContent>
      </w:sdt>
    </w:p>
    <w:p w14:paraId="18C947BA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7CD160BD" w14:textId="291DB7D9" w:rsidR="004968DC" w:rsidRPr="003A0B14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 xml:space="preserve">Wien, am </w:t>
      </w:r>
      <w:sdt>
        <w:sdtPr>
          <w:rPr>
            <w:rFonts w:ascii="Wiener Melange" w:hAnsi="Wiener Melange" w:cs="Wiener Melange"/>
            <w:color w:val="000000" w:themeColor="text1"/>
            <w:szCs w:val="20"/>
          </w:rPr>
          <w:id w:val="572389141"/>
          <w:lock w:val="sdtLocked"/>
          <w:placeholder>
            <w:docPart w:val="0DB9ECB0304A4C38B6C84CEF90D83CC0"/>
          </w:placeholder>
          <w:showingPlcHdr/>
          <w:date w:fullDate="2025-12-30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AC1203"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sdtContent>
      </w:sdt>
    </w:p>
    <w:p w14:paraId="07793F61" w14:textId="77777777" w:rsidR="00685ADB" w:rsidRPr="008913EE" w:rsidRDefault="00685ADB" w:rsidP="008034CC">
      <w:pPr>
        <w:ind w:left="-284"/>
        <w:rPr>
          <w:rFonts w:ascii="Wiener Melange" w:hAnsi="Wiener Melange" w:cs="Wiener Melange"/>
          <w:szCs w:val="20"/>
        </w:rPr>
      </w:pPr>
    </w:p>
    <w:p w14:paraId="51812482" w14:textId="77777777" w:rsidR="00685ADB" w:rsidRPr="008913EE" w:rsidRDefault="00685ADB" w:rsidP="008034CC">
      <w:pPr>
        <w:spacing w:after="160" w:line="259" w:lineRule="auto"/>
        <w:ind w:left="-284"/>
        <w:rPr>
          <w:rFonts w:ascii="Wiener Melange" w:hAnsi="Wiener Melange" w:cs="Wiener Melange"/>
          <w:szCs w:val="20"/>
        </w:rPr>
      </w:pPr>
    </w:p>
    <w:p w14:paraId="626278E0" w14:textId="77777777" w:rsidR="00A73F58" w:rsidRPr="008913EE" w:rsidRDefault="00A73F58">
      <w:pPr>
        <w:rPr>
          <w:rFonts w:ascii="Wiener Melange" w:hAnsi="Wiener Melange" w:cs="Wiener Melange"/>
        </w:rPr>
      </w:pPr>
    </w:p>
    <w:sectPr w:rsidR="00A73F58" w:rsidRPr="008913EE" w:rsidSect="003251C4">
      <w:footerReference w:type="default" r:id="rId9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B9ED4" w14:textId="77777777" w:rsidR="00A5696B" w:rsidRDefault="00A5696B">
      <w:pPr>
        <w:spacing w:line="240" w:lineRule="auto"/>
      </w:pPr>
      <w:r>
        <w:separator/>
      </w:r>
    </w:p>
  </w:endnote>
  <w:endnote w:type="continuationSeparator" w:id="0">
    <w:p w14:paraId="74FEE065" w14:textId="77777777" w:rsidR="00A5696B" w:rsidRDefault="00A569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2DF26" w14:textId="77777777" w:rsidR="000E2363" w:rsidRDefault="00685ADB" w:rsidP="00090995">
    <w:pPr>
      <w:pStyle w:val="Fuzeile"/>
      <w:tabs>
        <w:tab w:val="clear" w:pos="9072"/>
      </w:tabs>
    </w:pPr>
    <w:r>
      <w:rPr>
        <w:noProof/>
        <w:lang w:eastAsia="de-AT"/>
      </w:rPr>
      <w:drawing>
        <wp:anchor distT="0" distB="0" distL="114300" distR="114300" simplePos="0" relativeHeight="251660288" behindDoc="1" locked="0" layoutInCell="1" allowOverlap="1" wp14:anchorId="1A69AD0E" wp14:editId="6320A376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2BDA9A" wp14:editId="0B6E4600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BC7B7F" w14:textId="77777777" w:rsidR="000E2363" w:rsidRPr="00264634" w:rsidRDefault="00685ADB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vom </w:t>
                          </w:r>
                          <w:r w:rsidR="002F1C4F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01</w:t>
                          </w:r>
                          <w:r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</w:t>
                          </w:r>
                          <w:r w:rsidR="008E573D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</w:t>
                          </w:r>
                          <w:r w:rsidR="00900F6E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5</w:t>
                          </w: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.202</w:t>
                          </w:r>
                          <w:r w:rsidR="008034CC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3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DA9193" w14:textId="77777777" w:rsidR="000E2363" w:rsidRDefault="00685ADB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2A5925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3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2A5925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4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010F9776" w14:textId="77777777" w:rsidR="000E2363" w:rsidRPr="00FD6422" w:rsidRDefault="000E2363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2BDA9A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06.9pt;margin-top:-64.6pt;width:159.2pt;height:5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" filled="f" stroked="f" strokeweight=".5pt">
              <v:textbox inset="0,0,0,0">
                <w:txbxContent>
                  <w:p w14:paraId="50BC7B7F" w14:textId="77777777" w:rsidR="000E2363" w:rsidRPr="00264634" w:rsidRDefault="00685ADB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vom </w:t>
                    </w:r>
                    <w:r w:rsidR="002F1C4F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01</w:t>
                    </w:r>
                    <w:r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</w:t>
                    </w:r>
                    <w:r w:rsidR="008E573D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</w:t>
                    </w:r>
                    <w:r w:rsidR="00900F6E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5</w:t>
                    </w: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.202</w:t>
                    </w:r>
                    <w:r w:rsidR="008034CC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3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69DA9193" w14:textId="77777777" w:rsidR="000E2363" w:rsidRDefault="00685ADB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2A5925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3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2A5925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4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010F9776" w14:textId="77777777" w:rsidR="000E2363" w:rsidRPr="00FD6422" w:rsidRDefault="000E2363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3964" w14:textId="77777777" w:rsidR="00A5696B" w:rsidRDefault="00A5696B">
      <w:pPr>
        <w:spacing w:line="240" w:lineRule="auto"/>
      </w:pPr>
      <w:r>
        <w:separator/>
      </w:r>
    </w:p>
  </w:footnote>
  <w:footnote w:type="continuationSeparator" w:id="0">
    <w:p w14:paraId="46255EBF" w14:textId="77777777" w:rsidR="00A5696B" w:rsidRDefault="00A5696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F22DB"/>
    <w:multiLevelType w:val="hybridMultilevel"/>
    <w:tmpl w:val="ADD8DA7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0294E"/>
    <w:multiLevelType w:val="hybridMultilevel"/>
    <w:tmpl w:val="7F36AC54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E1190"/>
    <w:multiLevelType w:val="hybridMultilevel"/>
    <w:tmpl w:val="926481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10CCC"/>
    <w:multiLevelType w:val="hybridMultilevel"/>
    <w:tmpl w:val="626E6E2E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A7637"/>
    <w:multiLevelType w:val="hybridMultilevel"/>
    <w:tmpl w:val="F178408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840DF"/>
    <w:multiLevelType w:val="hybridMultilevel"/>
    <w:tmpl w:val="E5DCB352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2E5C4CAA"/>
    <w:multiLevelType w:val="hybridMultilevel"/>
    <w:tmpl w:val="961655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4655B"/>
    <w:multiLevelType w:val="hybridMultilevel"/>
    <w:tmpl w:val="31FCDF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01891"/>
    <w:multiLevelType w:val="multilevel"/>
    <w:tmpl w:val="244013AA"/>
    <w:lvl w:ilvl="0">
      <w:start w:val="1"/>
      <w:numFmt w:val="decimal"/>
      <w:lvlText w:val="%1."/>
      <w:lvlJc w:val="left"/>
      <w:pPr>
        <w:ind w:left="402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34" w:hanging="432"/>
      </w:pPr>
    </w:lvl>
    <w:lvl w:ilvl="2">
      <w:start w:val="1"/>
      <w:numFmt w:val="decimal"/>
      <w:lvlText w:val="%1.%2.%3."/>
      <w:lvlJc w:val="left"/>
      <w:pPr>
        <w:ind w:left="1266" w:hanging="504"/>
      </w:pPr>
    </w:lvl>
    <w:lvl w:ilvl="3">
      <w:start w:val="1"/>
      <w:numFmt w:val="decimal"/>
      <w:lvlText w:val="%1.%2.%3.%4."/>
      <w:lvlJc w:val="left"/>
      <w:pPr>
        <w:ind w:left="1770" w:hanging="648"/>
      </w:pPr>
    </w:lvl>
    <w:lvl w:ilvl="4">
      <w:start w:val="1"/>
      <w:numFmt w:val="decimal"/>
      <w:lvlText w:val="%1.%2.%3.%4.%5."/>
      <w:lvlJc w:val="left"/>
      <w:pPr>
        <w:ind w:left="2274" w:hanging="792"/>
      </w:pPr>
    </w:lvl>
    <w:lvl w:ilvl="5">
      <w:start w:val="1"/>
      <w:numFmt w:val="decimal"/>
      <w:lvlText w:val="%1.%2.%3.%4.%5.%6."/>
      <w:lvlJc w:val="left"/>
      <w:pPr>
        <w:ind w:left="2778" w:hanging="936"/>
      </w:pPr>
    </w:lvl>
    <w:lvl w:ilvl="6">
      <w:start w:val="1"/>
      <w:numFmt w:val="decimal"/>
      <w:lvlText w:val="%1.%2.%3.%4.%5.%6.%7."/>
      <w:lvlJc w:val="left"/>
      <w:pPr>
        <w:ind w:left="3282" w:hanging="1080"/>
      </w:pPr>
    </w:lvl>
    <w:lvl w:ilvl="7">
      <w:start w:val="1"/>
      <w:numFmt w:val="decimal"/>
      <w:lvlText w:val="%1.%2.%3.%4.%5.%6.%7.%8."/>
      <w:lvlJc w:val="left"/>
      <w:pPr>
        <w:ind w:left="3786" w:hanging="1224"/>
      </w:pPr>
    </w:lvl>
    <w:lvl w:ilvl="8">
      <w:start w:val="1"/>
      <w:numFmt w:val="decimal"/>
      <w:lvlText w:val="%1.%2.%3.%4.%5.%6.%7.%8.%9."/>
      <w:lvlJc w:val="left"/>
      <w:pPr>
        <w:ind w:left="4362" w:hanging="1440"/>
      </w:pPr>
    </w:lvl>
  </w:abstractNum>
  <w:abstractNum w:abstractNumId="10" w15:restartNumberingAfterBreak="0">
    <w:nsid w:val="42131A44"/>
    <w:multiLevelType w:val="hybridMultilevel"/>
    <w:tmpl w:val="AE26638C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547E4"/>
    <w:multiLevelType w:val="hybridMultilevel"/>
    <w:tmpl w:val="911E9CF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379E4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2F840D2"/>
    <w:multiLevelType w:val="multilevel"/>
    <w:tmpl w:val="2092E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5F18549F"/>
    <w:multiLevelType w:val="hybridMultilevel"/>
    <w:tmpl w:val="5D10A7A4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255D88"/>
    <w:multiLevelType w:val="hybridMultilevel"/>
    <w:tmpl w:val="D3EEF1DC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5A1304"/>
    <w:multiLevelType w:val="hybridMultilevel"/>
    <w:tmpl w:val="48B23C2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914C79"/>
    <w:multiLevelType w:val="hybridMultilevel"/>
    <w:tmpl w:val="F24AAFEC"/>
    <w:lvl w:ilvl="0" w:tplc="0C07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 w16cid:durableId="1269461739">
    <w:abstractNumId w:val="6"/>
  </w:num>
  <w:num w:numId="2" w16cid:durableId="528876848">
    <w:abstractNumId w:val="7"/>
  </w:num>
  <w:num w:numId="3" w16cid:durableId="598177710">
    <w:abstractNumId w:val="8"/>
  </w:num>
  <w:num w:numId="4" w16cid:durableId="577831056">
    <w:abstractNumId w:val="2"/>
  </w:num>
  <w:num w:numId="5" w16cid:durableId="125416949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75440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0144069">
    <w:abstractNumId w:val="9"/>
  </w:num>
  <w:num w:numId="8" w16cid:durableId="673991444">
    <w:abstractNumId w:val="13"/>
  </w:num>
  <w:num w:numId="9" w16cid:durableId="1470513870">
    <w:abstractNumId w:val="17"/>
  </w:num>
  <w:num w:numId="10" w16cid:durableId="1250582834">
    <w:abstractNumId w:val="12"/>
  </w:num>
  <w:num w:numId="11" w16cid:durableId="2052146746">
    <w:abstractNumId w:val="16"/>
  </w:num>
  <w:num w:numId="12" w16cid:durableId="1567716064">
    <w:abstractNumId w:val="15"/>
  </w:num>
  <w:num w:numId="13" w16cid:durableId="1491867430">
    <w:abstractNumId w:val="1"/>
  </w:num>
  <w:num w:numId="14" w16cid:durableId="1324313662">
    <w:abstractNumId w:val="5"/>
  </w:num>
  <w:num w:numId="15" w16cid:durableId="1673027100">
    <w:abstractNumId w:val="10"/>
  </w:num>
  <w:num w:numId="16" w16cid:durableId="677274157">
    <w:abstractNumId w:val="3"/>
  </w:num>
  <w:num w:numId="17" w16cid:durableId="900560523">
    <w:abstractNumId w:val="11"/>
  </w:num>
  <w:num w:numId="18" w16cid:durableId="100614670">
    <w:abstractNumId w:val="14"/>
  </w:num>
  <w:num w:numId="19" w16cid:durableId="1719275885">
    <w:abstractNumId w:val="0"/>
  </w:num>
  <w:num w:numId="20" w16cid:durableId="5616470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I655GiKkj8QJ9t3lM74tH9SX0G7yWpKBu7alpZINvhwoOfq1gIh4BdstbxO7oXnh6i446fPImK9HLYM3LaitMw==" w:salt="XyyxyOtONx2UHpEm15at/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ADB"/>
    <w:rsid w:val="00007232"/>
    <w:rsid w:val="0002449A"/>
    <w:rsid w:val="00080D7A"/>
    <w:rsid w:val="00083FD2"/>
    <w:rsid w:val="0009713C"/>
    <w:rsid w:val="000D046F"/>
    <w:rsid w:val="000E2363"/>
    <w:rsid w:val="000E3455"/>
    <w:rsid w:val="001202B3"/>
    <w:rsid w:val="00125EB6"/>
    <w:rsid w:val="001763AE"/>
    <w:rsid w:val="0023429E"/>
    <w:rsid w:val="00245224"/>
    <w:rsid w:val="00286752"/>
    <w:rsid w:val="00295407"/>
    <w:rsid w:val="002A5925"/>
    <w:rsid w:val="002F1C4F"/>
    <w:rsid w:val="002F2EB6"/>
    <w:rsid w:val="003549D8"/>
    <w:rsid w:val="0035605B"/>
    <w:rsid w:val="00367679"/>
    <w:rsid w:val="00377C88"/>
    <w:rsid w:val="00392A6F"/>
    <w:rsid w:val="003F7B86"/>
    <w:rsid w:val="00403944"/>
    <w:rsid w:val="00414C63"/>
    <w:rsid w:val="004650B5"/>
    <w:rsid w:val="004968DC"/>
    <w:rsid w:val="004F0C89"/>
    <w:rsid w:val="00523537"/>
    <w:rsid w:val="005A0727"/>
    <w:rsid w:val="005A15FF"/>
    <w:rsid w:val="00685ADB"/>
    <w:rsid w:val="006E0DFC"/>
    <w:rsid w:val="006E6036"/>
    <w:rsid w:val="006F2D3D"/>
    <w:rsid w:val="00713310"/>
    <w:rsid w:val="007423ED"/>
    <w:rsid w:val="00790611"/>
    <w:rsid w:val="007925A8"/>
    <w:rsid w:val="007A38E0"/>
    <w:rsid w:val="007C0EE8"/>
    <w:rsid w:val="007D01BB"/>
    <w:rsid w:val="007D2C7D"/>
    <w:rsid w:val="007E155B"/>
    <w:rsid w:val="008034CC"/>
    <w:rsid w:val="00867A71"/>
    <w:rsid w:val="00873EA8"/>
    <w:rsid w:val="008913EE"/>
    <w:rsid w:val="008E573D"/>
    <w:rsid w:val="00900F6E"/>
    <w:rsid w:val="00912DEB"/>
    <w:rsid w:val="0092492E"/>
    <w:rsid w:val="00953C11"/>
    <w:rsid w:val="00973AA8"/>
    <w:rsid w:val="009A20CB"/>
    <w:rsid w:val="009B2C31"/>
    <w:rsid w:val="009C0808"/>
    <w:rsid w:val="009D6047"/>
    <w:rsid w:val="009E0A9E"/>
    <w:rsid w:val="009F7F9B"/>
    <w:rsid w:val="00A5696B"/>
    <w:rsid w:val="00A56BF3"/>
    <w:rsid w:val="00A73553"/>
    <w:rsid w:val="00A73F58"/>
    <w:rsid w:val="00AB16A0"/>
    <w:rsid w:val="00AC1203"/>
    <w:rsid w:val="00B03191"/>
    <w:rsid w:val="00B05E24"/>
    <w:rsid w:val="00B30141"/>
    <w:rsid w:val="00B54ECE"/>
    <w:rsid w:val="00B71B5A"/>
    <w:rsid w:val="00B80BF8"/>
    <w:rsid w:val="00BE2436"/>
    <w:rsid w:val="00C43DD4"/>
    <w:rsid w:val="00C71ADF"/>
    <w:rsid w:val="00CA71EB"/>
    <w:rsid w:val="00CB3F97"/>
    <w:rsid w:val="00CD1585"/>
    <w:rsid w:val="00CE47FF"/>
    <w:rsid w:val="00D00CB2"/>
    <w:rsid w:val="00D23DAC"/>
    <w:rsid w:val="00D37EA2"/>
    <w:rsid w:val="00D40F85"/>
    <w:rsid w:val="00D71834"/>
    <w:rsid w:val="00DA0AD1"/>
    <w:rsid w:val="00E3500C"/>
    <w:rsid w:val="00E85CFC"/>
    <w:rsid w:val="00EA28FD"/>
    <w:rsid w:val="00EC74A9"/>
    <w:rsid w:val="00EC787E"/>
    <w:rsid w:val="00EE3247"/>
    <w:rsid w:val="00F5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715FE"/>
  <w15:chartTrackingRefBased/>
  <w15:docId w15:val="{030D5FAA-A8F6-4990-8D02-BF5DFB07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685ADB"/>
    <w:pPr>
      <w:spacing w:after="0" w:line="300" w:lineRule="exact"/>
    </w:pPr>
    <w:rPr>
      <w:rFonts w:ascii="Lucida Sans" w:hAnsi="Lucida Sans"/>
      <w:sz w:val="20"/>
      <w:lang w:val="de-AT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E85CFC"/>
    <w:pPr>
      <w:keepNext/>
      <w:keepLines/>
      <w:numPr>
        <w:ilvl w:val="1"/>
        <w:numId w:val="1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85CFC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85CFC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5CF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5CF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5CF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5CF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5CF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5ADB"/>
    <w:rPr>
      <w:rFonts w:ascii="Lucida Sans" w:hAnsi="Lucida Sans"/>
      <w:sz w:val="20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5ADB"/>
    <w:rPr>
      <w:rFonts w:ascii="Lucida Sans" w:hAnsi="Lucida Sans"/>
      <w:sz w:val="20"/>
      <w:lang w:val="de-AT"/>
    </w:rPr>
  </w:style>
  <w:style w:type="paragraph" w:styleId="Listenabsatz">
    <w:name w:val="List Paragraph"/>
    <w:basedOn w:val="Standard"/>
    <w:uiPriority w:val="34"/>
    <w:qFormat/>
    <w:rsid w:val="00685AD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E85CFC"/>
    <w:rPr>
      <w:rFonts w:ascii="Lucida Sans" w:eastAsiaTheme="majorEastAsia" w:hAnsi="Lucida Sans" w:cstheme="majorBidi"/>
      <w:b/>
      <w:sz w:val="32"/>
      <w:szCs w:val="26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85CFC"/>
    <w:rPr>
      <w:rFonts w:ascii="Lucida Sans" w:eastAsiaTheme="majorEastAsia" w:hAnsi="Lucida Sans" w:cstheme="majorBidi"/>
      <w:b/>
      <w:color w:val="000000" w:themeColor="text1"/>
      <w:sz w:val="20"/>
      <w:szCs w:val="24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85CFC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val="de-A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5CFC"/>
    <w:rPr>
      <w:rFonts w:asciiTheme="majorHAnsi" w:eastAsiaTheme="majorEastAsia" w:hAnsiTheme="majorHAnsi" w:cstheme="majorBidi"/>
      <w:color w:val="2E74B5" w:themeColor="accent1" w:themeShade="BF"/>
      <w:sz w:val="20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5CFC"/>
    <w:rPr>
      <w:rFonts w:asciiTheme="majorHAnsi" w:eastAsiaTheme="majorEastAsia" w:hAnsiTheme="majorHAnsi" w:cstheme="majorBidi"/>
      <w:color w:val="1F4D78" w:themeColor="accent1" w:themeShade="7F"/>
      <w:sz w:val="20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5CFC"/>
    <w:rPr>
      <w:rFonts w:asciiTheme="majorHAnsi" w:eastAsiaTheme="majorEastAsia" w:hAnsiTheme="majorHAnsi" w:cstheme="majorBidi"/>
      <w:i/>
      <w:iCs/>
      <w:color w:val="1F4D78" w:themeColor="accent1" w:themeShade="7F"/>
      <w:sz w:val="20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5CF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5C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9F7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5AEE40EB28743C59C2673DDE37E14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1B2B40-7C4E-4309-AC2D-B255D9312988}"/>
      </w:docPartPr>
      <w:docPartBody>
        <w:p w:rsidR="00CC62BF" w:rsidRDefault="00AC20EC" w:rsidP="00AC20EC">
          <w:pPr>
            <w:pStyle w:val="45AEE40EB28743C59C2673DDE37E14798"/>
          </w:pPr>
          <w:r w:rsidRPr="0009713C">
            <w:rPr>
              <w:rFonts w:ascii="Wiener Melange" w:eastAsia="Calibri" w:hAnsi="Wiener Melange" w:cs="Wiener Melange"/>
              <w:sz w:val="22"/>
            </w:rPr>
            <w:t>Klicken Sie hier, um Text einzugeben.</w:t>
          </w:r>
        </w:p>
      </w:docPartBody>
    </w:docPart>
    <w:docPart>
      <w:docPartPr>
        <w:name w:val="0535D8A496D34CEA853BB3869635D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BA0161-6E57-4742-8DF5-240BD3AE4058}"/>
      </w:docPartPr>
      <w:docPartBody>
        <w:p w:rsidR="00CC62BF" w:rsidRDefault="00AC20EC" w:rsidP="00AC20EC">
          <w:pPr>
            <w:pStyle w:val="0535D8A496D34CEA853BB3869635DB9D7"/>
          </w:pPr>
          <w:r w:rsidRPr="0009713C">
            <w:rPr>
              <w:rFonts w:ascii="Wiener Melange" w:hAnsi="Wiener Melange" w:cs="Wiener Melange"/>
              <w:bCs/>
              <w:szCs w:val="20"/>
            </w:rPr>
            <w:t>Jeweiliges Institut/Fachabteilung/Klinik</w:t>
          </w:r>
        </w:p>
      </w:docPartBody>
    </w:docPart>
    <w:docPart>
      <w:docPartPr>
        <w:name w:val="08B029E179E043BE8D659FB996FB92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49F05A-5565-47FF-B28F-DA394AB400E9}"/>
      </w:docPartPr>
      <w:docPartBody>
        <w:p w:rsidR="00CC62BF" w:rsidRDefault="00AC20EC" w:rsidP="00AC20EC">
          <w:pPr>
            <w:pStyle w:val="08B029E179E043BE8D659FB996FB92827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AD74845DC06D47D5BA5F15CDAA5786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6A973B-AB9B-4F8B-83E5-36D8887BBF0E}"/>
      </w:docPartPr>
      <w:docPartBody>
        <w:p w:rsidR="00CC62BF" w:rsidRDefault="00AC20EC" w:rsidP="00AC20EC">
          <w:pPr>
            <w:pStyle w:val="AD74845DC06D47D5BA5F15CDAA5786DE7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6E6247F7842A4D3BBD7FAA3F077CF6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9A1650-D949-48D3-8CDD-7CF75E2EF682}"/>
      </w:docPartPr>
      <w:docPartBody>
        <w:p w:rsidR="00CC62BF" w:rsidRDefault="00AC20EC" w:rsidP="00AC20EC">
          <w:pPr>
            <w:pStyle w:val="6E6247F7842A4D3BBD7FAA3F077CF6DF7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Wählen Sie ein Element aus.</w:t>
          </w:r>
        </w:p>
      </w:docPartBody>
    </w:docPart>
    <w:docPart>
      <w:docPartPr>
        <w:name w:val="C6EE0C9472FA422DBA14C09C41D403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FE638F-B203-497B-9DF5-63AED5338F7E}"/>
      </w:docPartPr>
      <w:docPartBody>
        <w:p w:rsidR="00CC62BF" w:rsidRDefault="00AC20EC" w:rsidP="00AC20EC">
          <w:pPr>
            <w:pStyle w:val="C6EE0C9472FA422DBA14C09C41D4037C7"/>
          </w:pPr>
          <w:r w:rsidRPr="0009713C">
            <w:rPr>
              <w:rFonts w:ascii="Wiener Melange" w:hAnsi="Wiener Melange" w:cs="Wiener Melange"/>
              <w:bCs/>
              <w:szCs w:val="20"/>
            </w:rPr>
            <w:t>Fachbereichsleiter*in MTDG</w:t>
          </w:r>
        </w:p>
      </w:docPartBody>
    </w:docPart>
    <w:docPart>
      <w:docPartPr>
        <w:name w:val="55588D532B1E45F0AAE9823F4C6BCB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091F47-180D-4043-A4BE-2A0DD38098E3}"/>
      </w:docPartPr>
      <w:docPartBody>
        <w:p w:rsidR="00CC62BF" w:rsidRDefault="0056762E" w:rsidP="0056762E">
          <w:pPr>
            <w:pStyle w:val="55588D532B1E45F0AAE9823F4C6BCBBE3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7976A57E704547E8A2AC60395A5B6C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0A714C-F2D2-4803-8699-0396B1CB9446}"/>
      </w:docPartPr>
      <w:docPartBody>
        <w:p w:rsidR="00CC62BF" w:rsidRDefault="00AC20EC" w:rsidP="00AC20EC">
          <w:pPr>
            <w:pStyle w:val="7976A57E704547E8A2AC60395A5B6C9D6"/>
          </w:pPr>
          <w:r w:rsidRPr="0009713C">
            <w:rPr>
              <w:rStyle w:val="Platzhaltertext"/>
              <w:color w:val="000000" w:themeColor="text1"/>
            </w:rPr>
            <w:t xml:space="preserve">                                              </w:t>
          </w:r>
        </w:p>
      </w:docPartBody>
    </w:docPart>
    <w:docPart>
      <w:docPartPr>
        <w:name w:val="7C87B513B8DA43D9A394048761BB6E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11B811-BEC2-4A1B-BE3A-2A0FD103335B}"/>
      </w:docPartPr>
      <w:docPartBody>
        <w:p w:rsidR="00CC62BF" w:rsidRDefault="00AC20EC" w:rsidP="00AC20EC">
          <w:pPr>
            <w:pStyle w:val="7C87B513B8DA43D9A394048761BB6E9C6"/>
          </w:pPr>
          <w:r w:rsidRPr="0009713C">
            <w:rPr>
              <w:rFonts w:ascii="Wiener Melange" w:hAnsi="Wiener Melange" w:cs="Wiener Melange"/>
              <w:bCs/>
            </w:rPr>
            <w:t xml:space="preserve">                                                                     </w:t>
          </w:r>
        </w:p>
      </w:docPartBody>
    </w:docPart>
    <w:docPart>
      <w:docPartPr>
        <w:name w:val="88413D447B0A4E93B90D82BA49C60F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C0C31F-9E77-4063-AEBD-50DB96508A70}"/>
      </w:docPartPr>
      <w:docPartBody>
        <w:p w:rsidR="00CC62BF" w:rsidRDefault="00AC20EC" w:rsidP="00AC20EC">
          <w:pPr>
            <w:pStyle w:val="88413D447B0A4E93B90D82BA49C60F7B6"/>
          </w:pPr>
          <w:r w:rsidRPr="0009713C">
            <w:rPr>
              <w:rStyle w:val="Platzhaltertext"/>
            </w:rPr>
            <w:t xml:space="preserve">      </w:t>
          </w:r>
        </w:p>
      </w:docPartBody>
    </w:docPart>
    <w:docPart>
      <w:docPartPr>
        <w:name w:val="980E128FE3364AB5ADD6F701C03C49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1732F6-8314-428D-9329-4A3E263F9B32}"/>
      </w:docPartPr>
      <w:docPartBody>
        <w:p w:rsidR="00CC62BF" w:rsidRDefault="00AC20EC" w:rsidP="00AC20EC">
          <w:pPr>
            <w:pStyle w:val="980E128FE3364AB5ADD6F701C03C49716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0DB9ECB0304A4C38B6C84CEF90D83C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526005-1EAA-4F0E-BC76-2AC6A6EE82AC}"/>
      </w:docPartPr>
      <w:docPartBody>
        <w:p w:rsidR="00CC62BF" w:rsidRDefault="00AC20EC" w:rsidP="00AC20EC">
          <w:pPr>
            <w:pStyle w:val="0DB9ECB0304A4C38B6C84CEF90D83CC06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52F6DBE843AE482D83DEB8C0B1EDEB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E99404-3E3D-4565-9B05-32CB90CA6073}"/>
      </w:docPartPr>
      <w:docPartBody>
        <w:p w:rsidR="00E151DF" w:rsidRDefault="00CC62BF" w:rsidP="00CC62BF">
          <w:pPr>
            <w:pStyle w:val="52F6DBE843AE482D83DEB8C0B1EDEBA0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80630311EE8A46C29874F2A5F39724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027E2B-43FA-4395-B1FE-301A48D616A5}"/>
      </w:docPartPr>
      <w:docPartBody>
        <w:p w:rsidR="003622BA" w:rsidRDefault="00E151DF" w:rsidP="00E151DF">
          <w:pPr>
            <w:pStyle w:val="80630311EE8A46C29874F2A5F39724D6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9B232B82DC214EFC8E6F7AC526497F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FACF11-78E5-47E4-8DE2-DF2275134B2A}"/>
      </w:docPartPr>
      <w:docPartBody>
        <w:p w:rsidR="00793468" w:rsidRDefault="00AC20EC" w:rsidP="00AC20EC">
          <w:pPr>
            <w:pStyle w:val="9B232B82DC214EFC8E6F7AC526497F335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E918709E395A4651AAC656EDCD2252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C29AAA-D782-4EA9-8238-BCCF26EA4E60}"/>
      </w:docPartPr>
      <w:docPartBody>
        <w:p w:rsidR="00793468" w:rsidRDefault="00AC20EC" w:rsidP="00AC20EC">
          <w:pPr>
            <w:pStyle w:val="E918709E395A4651AAC656EDCD2252AC5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282071CD56F9411FB28A352DA95507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C5C24E-2883-4B0A-B020-CC3E1ABCD86A}"/>
      </w:docPartPr>
      <w:docPartBody>
        <w:p w:rsidR="00793468" w:rsidRDefault="00AC20EC" w:rsidP="00AC20EC">
          <w:pPr>
            <w:pStyle w:val="282071CD56F9411FB28A352DA95507F65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06DA346C1E44463C96019CA60C2AFC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D27881-AF51-4C9F-AD56-1BA952C1A00A}"/>
      </w:docPartPr>
      <w:docPartBody>
        <w:p w:rsidR="00793468" w:rsidRDefault="00AC20EC" w:rsidP="00AC20EC">
          <w:pPr>
            <w:pStyle w:val="06DA346C1E44463C96019CA60C2AFCB75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FE3E0D8D25F54F7596A5CED87F95EC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278DF-90C3-4F1F-977F-1621DAB7566D}"/>
      </w:docPartPr>
      <w:docPartBody>
        <w:p w:rsidR="00793468" w:rsidRDefault="00AC20EC" w:rsidP="00AC20EC">
          <w:pPr>
            <w:pStyle w:val="FE3E0D8D25F54F7596A5CED87F95EC435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0B65830B921A4AEEB21A7AC9E3B21A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54E6BB-6391-42C5-B396-6B1FC5A26286}"/>
      </w:docPartPr>
      <w:docPartBody>
        <w:p w:rsidR="00793468" w:rsidRDefault="00AC20EC" w:rsidP="00AC20EC">
          <w:pPr>
            <w:pStyle w:val="0B65830B921A4AEEB21A7AC9E3B21AEC5"/>
          </w:pPr>
          <w:r w:rsidRPr="0009713C">
            <w:rPr>
              <w:rFonts w:ascii="Wiener Melange" w:hAnsi="Wiener Melange" w:cs="Wiener Melange"/>
              <w:bCs/>
              <w:szCs w:val="20"/>
            </w:rPr>
            <w:t>Adresse der Dienststelle</w:t>
          </w:r>
        </w:p>
      </w:docPartBody>
    </w:docPart>
    <w:docPart>
      <w:docPartPr>
        <w:name w:val="5D8A408B4FC74F52BDDB607277BB9C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2C6278-9C2B-4E5B-9F17-A047268EA66D}"/>
      </w:docPartPr>
      <w:docPartBody>
        <w:p w:rsidR="00793468" w:rsidRDefault="00AC20EC" w:rsidP="00AC20EC">
          <w:pPr>
            <w:pStyle w:val="5D8A408B4FC74F52BDDB607277BB9C7F5"/>
          </w:pPr>
          <w:r w:rsidRPr="0009713C">
            <w:rPr>
              <w:rFonts w:ascii="Wiener Melange" w:hAnsi="Wiener Melange" w:cs="Wiener Melange"/>
              <w:bCs/>
              <w:szCs w:val="20"/>
            </w:rPr>
            <w:t>z. B. Flexible/Fixe Diensteinteilung, Arbeitszeitmodell</w:t>
          </w:r>
        </w:p>
      </w:docPartBody>
    </w:docPart>
    <w:docPart>
      <w:docPartPr>
        <w:name w:val="3DA8C55E037A470CBDDEBB1F150ADC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6D924C-D249-41E1-A8A7-4E1A16E870B7}"/>
      </w:docPartPr>
      <w:docPartBody>
        <w:p w:rsidR="0016023B" w:rsidRDefault="00AC20EC" w:rsidP="00AC20EC">
          <w:pPr>
            <w:pStyle w:val="3DA8C55E037A470CBDDEBB1F150ADCEF4"/>
          </w:pPr>
          <w:r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D9597BC68E954747B93C7B06E94EE4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B78D50-A26A-490A-9837-CD9EC818C3E5}"/>
      </w:docPartPr>
      <w:docPartBody>
        <w:p w:rsidR="00B44214" w:rsidRDefault="00AC20EC" w:rsidP="00AC20EC">
          <w:pPr>
            <w:pStyle w:val="D9597BC68E954747B93C7B06E94EE42D3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4DB6D9FAA56E49B7BD64D45D944DAA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6A8C6A-BE81-41C2-9D39-6E78AC64C5D1}"/>
      </w:docPartPr>
      <w:docPartBody>
        <w:p w:rsidR="00B44214" w:rsidRDefault="00AC20EC" w:rsidP="00AC20EC">
          <w:pPr>
            <w:pStyle w:val="4DB6D9FAA56E49B7BD64D45D944DAAD53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F8562B723173451E8AA789E2AEF527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4E4BF7-F247-4637-857A-8CD9D15D281C}"/>
      </w:docPartPr>
      <w:docPartBody>
        <w:p w:rsidR="00B350C4" w:rsidRDefault="00AC20EC" w:rsidP="00AC20EC">
          <w:pPr>
            <w:pStyle w:val="F8562B723173451E8AA789E2AEF527BD1"/>
          </w:pPr>
          <w:r w:rsidRPr="000C1273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5945CEF1A23B4078838D1E123EAC06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9B9247-EEC1-42DC-94DA-189EF96B93AC}"/>
      </w:docPartPr>
      <w:docPartBody>
        <w:p w:rsidR="00B350C4" w:rsidRDefault="00B350C4" w:rsidP="00B350C4">
          <w:pPr>
            <w:pStyle w:val="5945CEF1A23B4078838D1E123EAC066C"/>
          </w:pPr>
          <w:r w:rsidRPr="00892730">
            <w:rPr>
              <w:rStyle w:val="Platzhaltertext"/>
              <w:color w:val="000000" w:themeColor="text1"/>
              <w:highlight w:val="lightGray"/>
            </w:rPr>
            <w:t xml:space="preserve">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12C"/>
    <w:rsid w:val="000D5F65"/>
    <w:rsid w:val="001202B3"/>
    <w:rsid w:val="0016023B"/>
    <w:rsid w:val="00286752"/>
    <w:rsid w:val="003622BA"/>
    <w:rsid w:val="00403944"/>
    <w:rsid w:val="00414C63"/>
    <w:rsid w:val="004650B5"/>
    <w:rsid w:val="0056762E"/>
    <w:rsid w:val="005A15FF"/>
    <w:rsid w:val="007423ED"/>
    <w:rsid w:val="00764C14"/>
    <w:rsid w:val="00773033"/>
    <w:rsid w:val="00793468"/>
    <w:rsid w:val="0081726E"/>
    <w:rsid w:val="008A32A0"/>
    <w:rsid w:val="00912DEB"/>
    <w:rsid w:val="00973AA8"/>
    <w:rsid w:val="009A20CB"/>
    <w:rsid w:val="00A4112C"/>
    <w:rsid w:val="00A73553"/>
    <w:rsid w:val="00AC20EC"/>
    <w:rsid w:val="00B05E24"/>
    <w:rsid w:val="00B30141"/>
    <w:rsid w:val="00B350C4"/>
    <w:rsid w:val="00B44214"/>
    <w:rsid w:val="00C54AC5"/>
    <w:rsid w:val="00C5548D"/>
    <w:rsid w:val="00C66C2B"/>
    <w:rsid w:val="00CC62BF"/>
    <w:rsid w:val="00E151DF"/>
    <w:rsid w:val="00E7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350C4"/>
    <w:rPr>
      <w:color w:val="808080"/>
    </w:rPr>
  </w:style>
  <w:style w:type="paragraph" w:customStyle="1" w:styleId="5945CEF1A23B4078838D1E123EAC066C">
    <w:name w:val="5945CEF1A23B4078838D1E123EAC066C"/>
    <w:rsid w:val="00B350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F6DBE843AE482D83DEB8C0B1EDEBA0">
    <w:name w:val="52F6DBE843AE482D83DEB8C0B1EDEBA0"/>
    <w:rsid w:val="00CC62BF"/>
  </w:style>
  <w:style w:type="paragraph" w:customStyle="1" w:styleId="80630311EE8A46C29874F2A5F39724D6">
    <w:name w:val="80630311EE8A46C29874F2A5F39724D6"/>
    <w:rsid w:val="00E151DF"/>
  </w:style>
  <w:style w:type="paragraph" w:customStyle="1" w:styleId="55588D532B1E45F0AAE9823F4C6BCBBE3">
    <w:name w:val="55588D532B1E45F0AAE9823F4C6BCBBE3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45AEE40EB28743C59C2673DDE37E14798">
    <w:name w:val="45AEE40EB28743C59C2673DDE37E14798"/>
    <w:rsid w:val="00AC20EC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535D8A496D34CEA853BB3869635DB9D7">
    <w:name w:val="0535D8A496D34CEA853BB3869635DB9D7"/>
    <w:rsid w:val="00AC20EC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3DA8C55E037A470CBDDEBB1F150ADCEF4">
    <w:name w:val="3DA8C55E037A470CBDDEBB1F150ADCEF4"/>
    <w:rsid w:val="00AC20EC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8B029E179E043BE8D659FB996FB92827">
    <w:name w:val="08B029E179E043BE8D659FB996FB92827"/>
    <w:rsid w:val="00AC20EC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D74845DC06D47D5BA5F15CDAA5786DE7">
    <w:name w:val="AD74845DC06D47D5BA5F15CDAA5786DE7"/>
    <w:rsid w:val="00AC20EC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E6247F7842A4D3BBD7FAA3F077CF6DF7">
    <w:name w:val="6E6247F7842A4D3BBD7FAA3F077CF6DF7"/>
    <w:rsid w:val="00AC20EC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C6EE0C9472FA422DBA14C09C41D4037C7">
    <w:name w:val="C6EE0C9472FA422DBA14C09C41D4037C7"/>
    <w:rsid w:val="00AC20EC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9B232B82DC214EFC8E6F7AC526497F335">
    <w:name w:val="9B232B82DC214EFC8E6F7AC526497F335"/>
    <w:rsid w:val="00AC20EC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E918709E395A4651AAC656EDCD2252AC5">
    <w:name w:val="E918709E395A4651AAC656EDCD2252AC5"/>
    <w:rsid w:val="00AC20EC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282071CD56F9411FB28A352DA95507F65">
    <w:name w:val="282071CD56F9411FB28A352DA95507F65"/>
    <w:rsid w:val="00AC20EC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6DA346C1E44463C96019CA60C2AFCB75">
    <w:name w:val="06DA346C1E44463C96019CA60C2AFCB75"/>
    <w:rsid w:val="00AC20EC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FE3E0D8D25F54F7596A5CED87F95EC435">
    <w:name w:val="FE3E0D8D25F54F7596A5CED87F95EC435"/>
    <w:rsid w:val="00AC20EC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976A57E704547E8A2AC60395A5B6C9D6">
    <w:name w:val="7976A57E704547E8A2AC60395A5B6C9D6"/>
    <w:rsid w:val="00AC20EC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7C87B513B8DA43D9A394048761BB6E9C6">
    <w:name w:val="7C87B513B8DA43D9A394048761BB6E9C6"/>
    <w:rsid w:val="00AC20EC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B65830B921A4AEEB21A7AC9E3B21AEC5">
    <w:name w:val="0B65830B921A4AEEB21A7AC9E3B21AEC5"/>
    <w:rsid w:val="00AC20EC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5D8A408B4FC74F52BDDB607277BB9C7F5">
    <w:name w:val="5D8A408B4FC74F52BDDB607277BB9C7F5"/>
    <w:rsid w:val="00AC20EC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8413D447B0A4E93B90D82BA49C60F7B6">
    <w:name w:val="88413D447B0A4E93B90D82BA49C60F7B6"/>
    <w:rsid w:val="00AC20EC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980E128FE3364AB5ADD6F701C03C49716">
    <w:name w:val="980E128FE3364AB5ADD6F701C03C49716"/>
    <w:rsid w:val="00AC20EC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F8562B723173451E8AA789E2AEF527BD1">
    <w:name w:val="F8562B723173451E8AA789E2AEF527BD1"/>
    <w:rsid w:val="00AC20EC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D9597BC68E954747B93C7B06E94EE42D3">
    <w:name w:val="D9597BC68E954747B93C7B06E94EE42D3"/>
    <w:rsid w:val="00AC20EC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4DB6D9FAA56E49B7BD64D45D944DAAD53">
    <w:name w:val="4DB6D9FAA56E49B7BD64D45D944DAAD53"/>
    <w:rsid w:val="00AC20EC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DB9ECB0304A4C38B6C84CEF90D83CC06">
    <w:name w:val="0DB9ECB0304A4C38B6C84CEF90D83CC06"/>
    <w:rsid w:val="00AC20EC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Anmerkung xmlns="19418ba0-5722-4663-973b-743dd7a9ebf4">Formular wird versioniert.</JobAnmerkung>
    <hee582a9ea7f446eab00a4e2bdf77d17 xmlns="19418ba0-5722-4663-973b-743dd7a9eb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MAB, MTF, MTDG</TermName>
          <TermId xmlns="http://schemas.microsoft.com/office/infopath/2007/PartnerControls">81466708-1546-4cad-8b8b-762ca5bb2771</TermId>
        </TermInfo>
      </Terms>
    </hee582a9ea7f446eab00a4e2bdf77d17>
    <JobFristdatum xmlns="19418ba0-5722-4663-973b-743dd7a9ebf4" xsi:nil="true"/>
    <JobFrist xmlns="19418ba0-5722-4663-973b-743dd7a9ebf4" xsi:nil="true"/>
    <TaxCatchAll xmlns="19418ba0-5722-4663-973b-743dd7a9ebf4">
      <Value>20</Value>
      <Value>6</Value>
    </TaxCatchAll>
    <DokumentKategorie xmlns="http://schemas.microsoft.com/sharepoint/v3">Formular</DokumentKategorie>
    <d094dbb82cb74c0488d5cdf2b5e0e393 xmlns="19418ba0-5722-4663-973b-743dd7a9ebf4">
      <Terms xmlns="http://schemas.microsoft.com/office/infopath/2007/PartnerControls"/>
    </d094dbb82cb74c0488d5cdf2b5e0e393>
    <JobAktion xmlns="19418ba0-5722-4663-973b-743dd7a9ebf4">Immer beibehalten</JobAktion>
    <dd3a66810f9d40e7bd29b74014f1e605 xmlns="19418ba0-5722-4663-973b-743dd7a9eb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ALLE</TermName>
          <TermId xmlns="http://schemas.microsoft.com/office/infopath/2007/PartnerControls">7525ee94-96a6-4b7d-8031-3eaae54d5178</TermId>
        </TermInfo>
      </Terms>
    </dd3a66810f9d40e7bd29b74014f1e605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AV_Intranet_CTDokument" ma:contentTypeID="0x0101000CBB820F1D684801B3E07FF4C946014B00A065E8B85617E84A8686C6B5501683A0" ma:contentTypeVersion="10" ma:contentTypeDescription="" ma:contentTypeScope="" ma:versionID="b0d79b8a79b3a1210df58f4dc4bcfcbb">
  <xsd:schema xmlns:xsd="http://www.w3.org/2001/XMLSchema" xmlns:xs="http://www.w3.org/2001/XMLSchema" xmlns:p="http://schemas.microsoft.com/office/2006/metadata/properties" xmlns:ns1="http://schemas.microsoft.com/sharepoint/v3" xmlns:ns2="19418ba0-5722-4663-973b-743dd7a9ebf4" targetNamespace="http://schemas.microsoft.com/office/2006/metadata/properties" ma:root="true" ma:fieldsID="b5a457932dbfe73f6d896f927b2d7d08" ns1:_="" ns2:_="">
    <xsd:import namespace="http://schemas.microsoft.com/sharepoint/v3"/>
    <xsd:import namespace="19418ba0-5722-4663-973b-743dd7a9ebf4"/>
    <xsd:element name="properties">
      <xsd:complexType>
        <xsd:sequence>
          <xsd:element name="documentManagement">
            <xsd:complexType>
              <xsd:all>
                <xsd:element ref="ns1:DokumentKategorie"/>
                <xsd:element ref="ns2:dd3a66810f9d40e7bd29b74014f1e605" minOccurs="0"/>
                <xsd:element ref="ns2:TaxCatchAll" minOccurs="0"/>
                <xsd:element ref="ns2:TaxCatchAllLabel" minOccurs="0"/>
                <xsd:element ref="ns2:hee582a9ea7f446eab00a4e2bdf77d17" minOccurs="0"/>
                <xsd:element ref="ns2:d094dbb82cb74c0488d5cdf2b5e0e393" minOccurs="0"/>
                <xsd:element ref="ns2:JobAktion" minOccurs="0"/>
                <xsd:element ref="ns2:JobFrist" minOccurs="0"/>
                <xsd:element ref="ns2:JobFristdatum" minOccurs="0"/>
                <xsd:element ref="ns2:JobAnmerku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kumentKategorie" ma:index="1" ma:displayName="Dokument-Kategorie" ma:default="Dokument" ma:description="" ma:format="Dropdown" ma:indexed="true" ma:internalName="DokumentKategorie">
      <xsd:simpleType>
        <xsd:restriction base="dms:Choice">
          <xsd:enumeration value="Dokument"/>
          <xsd:enumeration value="Formula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18ba0-5722-4663-973b-743dd7a9ebf4" elementFormDefault="qualified">
    <xsd:import namespace="http://schemas.microsoft.com/office/2006/documentManagement/types"/>
    <xsd:import namespace="http://schemas.microsoft.com/office/infopath/2007/PartnerControls"/>
    <xsd:element name="dd3a66810f9d40e7bd29b74014f1e605" ma:index="2" ma:taxonomy="true" ma:internalName="dd3a66810f9d40e7bd29b74014f1e605" ma:taxonomyFieldName="StandortKategorie" ma:displayName="StandortKategorie" ma:readOnly="false" ma:fieldId="{dd3a6681-0f9d-40e7-bd29-b74014f1e605}" ma:taxonomyMulti="true" ma:sspId="545ab98f-9669-4f7b-ab62-0b4e13a93238" ma:termSetId="3b745cbb-e8f5-4956-b021-d67b50f5db3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3" nillable="true" ma:displayName="Taxonomiespalte &quot;Alle abfangen&quot;" ma:hidden="true" ma:list="{3bbdf9cb-9683-4770-88d1-44f4f3cd5c70}" ma:internalName="TaxCatchAll" ma:showField="CatchAllData" ma:web="19418ba0-5722-4663-973b-743dd7a9eb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iespalte &quot;Alle abfangen&quot;1" ma:hidden="true" ma:list="{3bbdf9cb-9683-4770-88d1-44f4f3cd5c70}" ma:internalName="TaxCatchAllLabel" ma:readOnly="true" ma:showField="CatchAllDataLabel" ma:web="19418ba0-5722-4663-973b-743dd7a9eb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ee582a9ea7f446eab00a4e2bdf77d17" ma:index="6" nillable="true" ma:taxonomy="true" ma:internalName="hee582a9ea7f446eab00a4e2bdf77d17" ma:taxonomyFieldName="BerufsKategorie" ma:displayName="BerufsKategorie" ma:readOnly="false" ma:fieldId="{1ee582a9-ea7f-446e-ab00-a4e2bdf77d17}" ma:taxonomyMulti="true" ma:sspId="545ab98f-9669-4f7b-ab62-0b4e13a93238" ma:termSetId="e6a14453-3b82-473e-84bc-4e7f62b118c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094dbb82cb74c0488d5cdf2b5e0e393" ma:index="8" nillable="true" ma:taxonomy="true" ma:internalName="d094dbb82cb74c0488d5cdf2b5e0e393" ma:taxonomyFieldName="ThemenKategorie" ma:displayName="ThemenKategorie" ma:readOnly="false" ma:default="" ma:fieldId="{d094dbb8-2cb7-4c04-88d5-cdf2b5e0e393}" ma:taxonomyMulti="true" ma:sspId="545ab98f-9669-4f7b-ab62-0b4e13a93238" ma:termSetId="296af358-2f49-4582-b253-9c86a76dcf7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obAktion" ma:index="10" nillable="true" ma:displayName="JobAktion" ma:default="Archivieren" ma:format="RadioButtons" ma:indexed="true" ma:internalName="JobAktion">
      <xsd:simpleType>
        <xsd:restriction base="dms:Choice">
          <xsd:enumeration value="Archivieren"/>
          <xsd:enumeration value="Löschen"/>
          <xsd:enumeration value="Immer beibehalten"/>
        </xsd:restriction>
      </xsd:simpleType>
    </xsd:element>
    <xsd:element name="JobFrist" ma:index="11" nillable="true" ma:displayName="JobFrist" ma:default="12 Monate" ma:format="Dropdown" ma:internalName="JobFrist">
      <xsd:simpleType>
        <xsd:restriction base="dms:Choice">
          <xsd:enumeration value="Sofort"/>
          <xsd:enumeration value="1 Monat"/>
          <xsd:enumeration value="3 Monate"/>
          <xsd:enumeration value="6 Monate"/>
          <xsd:enumeration value="12 Monate"/>
          <xsd:enumeration value="18 Monate"/>
          <xsd:enumeration value="24 Monate"/>
        </xsd:restriction>
      </xsd:simpleType>
    </xsd:element>
    <xsd:element name="JobFristdatum" ma:index="12" nillable="true" ma:displayName="JobFristdatum" ma:format="DateOnly" ma:indexed="true" ma:internalName="JobFristdatum">
      <xsd:simpleType>
        <xsd:restriction base="dms:DateTime"/>
      </xsd:simpleType>
    </xsd:element>
    <xsd:element name="JobAnmerkung" ma:index="13" nillable="true" ma:displayName="JobAnmerkung" ma:internalName="JobAnmerkung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7259D1-336E-4970-8927-C2BBDB3DFC1D}">
  <ds:schemaRefs>
    <ds:schemaRef ds:uri="http://schemas.microsoft.com/office/2006/metadata/properties"/>
    <ds:schemaRef ds:uri="http://schemas.microsoft.com/office/infopath/2007/PartnerControls"/>
    <ds:schemaRef ds:uri="19418ba0-5722-4663-973b-743dd7a9ebf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D2C9AB0-9A6A-4D00-B879-37EDD3B60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9418ba0-5722-4663-973b-743dd7a9eb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1641</Words>
  <Characters>10339</Characters>
  <Application>Microsoft Office Word</Application>
  <DocSecurity>0</DocSecurity>
  <Lines>86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Stellenbeschreibung Biomedizinische Analytik-F</vt:lpstr>
    </vt:vector>
  </TitlesOfParts>
  <Company>KAV-IT</Company>
  <LinksUpToDate>false</LinksUpToDate>
  <CharactersWithSpaces>11957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 Biomedizinische Analytik-F</dc:title>
  <dc:subject/>
  <dc:creator>elfriede.guelfenburg@wienkav.at</dc:creator>
  <cp:keywords/>
  <dc:description/>
  <cp:lastModifiedBy>Wiedermann Jasmin</cp:lastModifiedBy>
  <cp:revision>6</cp:revision>
  <cp:lastPrinted>2025-12-29T11:45:00Z</cp:lastPrinted>
  <dcterms:created xsi:type="dcterms:W3CDTF">2026-02-02T11:35:00Z</dcterms:created>
  <dcterms:modified xsi:type="dcterms:W3CDTF">2026-07-07T13:08:00Z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0x0101000CBB820F1D684801B3E07FF4C946014B00A065E8B85617E84A8686C6B5501683A0</vt:lpwstr>
  </property>
  <property fmtid="{D5CDD505-2E9C-101B-9397-08002B2CF9AE}" pid="3" name="BerufsKategorie">
    <vt:lpwstr>20;#MAB, MTF, MTDG|81466708-1546-4cad-8b8b-762ca5bb2771</vt:lpwstr>
  </property>
  <property fmtid="{D5CDD505-2E9C-101B-9397-08002B2CF9AE}" pid="4" name="ThemenKategorie">
    <vt:lpwstr/>
  </property>
  <property fmtid="{D5CDD505-2E9C-101B-9397-08002B2CF9AE}" pid="5" name="StandortKategorie">
    <vt:lpwstr>6;#ALLE|7525ee94-96a6-4b7d-8031-3eaae54d5178</vt:lpwstr>
  </property>
</Properties>
</file>